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D8E33" w14:textId="77777777" w:rsidR="00917089" w:rsidRPr="001627A0" w:rsidRDefault="00416E82" w:rsidP="00917089">
      <w:pPr>
        <w:widowControl w:val="0"/>
        <w:autoSpaceDE w:val="0"/>
        <w:autoSpaceDN w:val="0"/>
        <w:adjustRightInd w:val="0"/>
        <w:rPr>
          <w:rFonts w:ascii="Comic Sans MS" w:hAnsi="Comic Sans MS" w:cs="--unknown-1--"/>
          <w:color w:val="333333"/>
          <w:sz w:val="20"/>
          <w:szCs w:val="20"/>
          <w:lang w:val="en-US"/>
        </w:rPr>
      </w:pPr>
      <w:r w:rsidRPr="00081274">
        <w:rPr>
          <w:rFonts w:ascii="Comic Sans MS" w:hAnsi="Comic Sans MS" w:cs="--unknown-15--"/>
          <w:b/>
          <w:bCs/>
          <w:noProof/>
          <w:color w:val="333333"/>
          <w:sz w:val="18"/>
          <w:szCs w:val="20"/>
          <w:lang w:eastAsia="en-GB"/>
        </w:rPr>
        <mc:AlternateContent>
          <mc:Choice Requires="wps">
            <w:drawing>
              <wp:anchor distT="0" distB="0" distL="114300" distR="114300" simplePos="0" relativeHeight="251663360" behindDoc="0" locked="0" layoutInCell="1" allowOverlap="1" wp14:anchorId="23E93782" wp14:editId="450335C4">
                <wp:simplePos x="0" y="0"/>
                <wp:positionH relativeFrom="column">
                  <wp:posOffset>5143500</wp:posOffset>
                </wp:positionH>
                <wp:positionV relativeFrom="paragraph">
                  <wp:posOffset>-286385</wp:posOffset>
                </wp:positionV>
                <wp:extent cx="720725" cy="342900"/>
                <wp:effectExtent l="0" t="0" r="15875" b="38100"/>
                <wp:wrapSquare wrapText="bothSides"/>
                <wp:docPr id="6" name="Text Box 6"/>
                <wp:cNvGraphicFramePr/>
                <a:graphic xmlns:a="http://schemas.openxmlformats.org/drawingml/2006/main">
                  <a:graphicData uri="http://schemas.microsoft.com/office/word/2010/wordprocessingShape">
                    <wps:wsp>
                      <wps:cNvSpPr txBox="1"/>
                      <wps:spPr>
                        <a:xfrm>
                          <a:off x="0" y="0"/>
                          <a:ext cx="720725" cy="3429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0619F0B1" w14:textId="77777777" w:rsidR="00416E82" w:rsidRDefault="00416E82" w:rsidP="00416E82">
                            <w:r>
                              <w:t>Modern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6" o:spid="_x0000_s1026" type="#_x0000_t202" style="position:absolute;margin-left:405pt;margin-top:-22.5pt;width:56.75pt;height:27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kp5u8ICAADcBQAADgAAAGRycy9lMm9Eb2MueG1srFRba9swFH4f7D8Ivae+1EmaUKe4KRmDspa1&#10;o8+KLCVmuiGpibOx/74j2U6zrowx9mIfnfv5zuXyqpUC7Zh1jVYlzs5SjJiium7UpsRfHlejC4yc&#10;J6omQitW4gNz+Grx/t3l3sxZrrda1MwicKLcfG9KvPXezJPE0S2TxJ1pwxQIubaSeHjaTVJbsgfv&#10;UiR5mk6Svba1sZoy54B70wnxIvrnnFF/x7ljHokSQ24+fm38rsM3WVyS+cYSs21onwb5hywkaRQE&#10;Pbq6IZ6gZ9v85ko21GqnuT+jWiaa84ayWANUk6WvqnnYEsNiLQCOM0eY3P9zSz/t7i1q6hJPMFJE&#10;QoseWevRtW7RJKCzN24OSg8G1HwLbOjywHfADEW33Mrwh3IQyAHnwxHb4IwCc5qn03yMEQXReZHP&#10;0oh98mJsrPMfmJYoECW20LqIKNndOg+JgOqgEmIJFVsH7kEcGCFQRPz7cjzNq+l4NppU42xUZOnF&#10;qKrSfHSzqtIqLVbLWXH9A3xLkhXzPfTewOSEqqG6lSCbHucg/jugJaG/jGWWJXEguqzBccx+SDUJ&#10;kHbQRcofBOsq+sw4tALAymPlcQnYUli0IzC+9dcIPOAgFGgGE94IcTTK3jISfjDqdSNUcTGOhulb&#10;hi/R2KAdI2rlj4ayUdr+2Zh3+gDASa2B9O26jXN3PkzTWtcHGDKruyV1hq4aGIVb4vw9sbCVMFdw&#10;afwdfLjQ+xLrnsJoq+23t/hBH3oIUoxCp0us4AxhJD4qWKJZVhThKMRHAVMDD3sqWZ9K1LNcauhD&#10;BhfN0EgGfS8Gklstn+AcVSEmiIiiELnEfiCXvrs8cM4oq6qoBGfAEH+rHgwNrgPGYcwf2ydiTb8L&#10;Hkbnkx6uAZm/WolON1gqXT17zZu4LwHlDtMefTghcRD7cxdu1Ok7ar0c5cVPAAAA//8DAFBLAwQU&#10;AAYACAAAACEAbtvywdwAAAAJAQAADwAAAGRycy9kb3ducmV2LnhtbEyPwU7DMBBE70j8g7VI3Fq7&#10;KYlKGqdCSPRMWj7Ajd0kwl5HtpMGvp7lBLcZ7Wj2TXVYnGWzCXHwKGGzFsAMtl4P2En4OL+tdsBi&#10;UqiV9WgkfJkIh/r+rlKl9jdszHxKHaMSjKWS0Kc0lpzHtjdOxbUfDdLt6oNTiWzouA7qRuXO8kyI&#10;gjs1IH3o1Whee9N+niYnYWunOT/aoy06XbxnzfdcNIFL+fiwvOyBJbOkvzD84hM61MR08RPqyKyE&#10;3UbQliRh9ZSToMRzts2BXUgI4HXF/y+ofwAAAP//AwBQSwECLQAUAAYACAAAACEA5JnDwPsAAADh&#10;AQAAEwAAAAAAAAAAAAAAAAAAAAAAW0NvbnRlbnRfVHlwZXNdLnhtbFBLAQItABQABgAIAAAAIQAj&#10;smrh1wAAAJQBAAALAAAAAAAAAAAAAAAAACwBAABfcmVscy8ucmVsc1BLAQItABQABgAIAAAAIQAq&#10;Snm7wgIAANwFAAAOAAAAAAAAAAAAAAAAACwCAABkcnMvZTJvRG9jLnhtbFBLAQItABQABgAIAAAA&#10;IQBu2/LB3AAAAAkBAAAPAAAAAAAAAAAAAAAAABoFAABkcnMvZG93bnJldi54bWxQSwUGAAAAAAQA&#10;BADzAAAAIwYAAAAA&#10;" fillcolor="white [3201]" strokecolor="black [3200]" strokeweight="2pt">
                <v:textbox>
                  <w:txbxContent>
                    <w:p w14:paraId="0619F0B1" w14:textId="77777777" w:rsidR="00416E82" w:rsidRDefault="00416E82" w:rsidP="00416E82">
                      <w:r>
                        <w:t>Modern</w:t>
                      </w:r>
                    </w:p>
                  </w:txbxContent>
                </v:textbox>
                <w10:wrap type="square"/>
              </v:shape>
            </w:pict>
          </mc:Fallback>
        </mc:AlternateContent>
      </w:r>
      <w:r w:rsidRPr="00081274">
        <w:rPr>
          <w:rFonts w:ascii="Comic Sans MS" w:hAnsi="Comic Sans MS" w:cs="--unknown-15--"/>
          <w:b/>
          <w:bCs/>
          <w:noProof/>
          <w:color w:val="333333"/>
          <w:sz w:val="18"/>
          <w:szCs w:val="20"/>
          <w:lang w:eastAsia="en-GB"/>
        </w:rPr>
        <mc:AlternateContent>
          <mc:Choice Requires="wps">
            <w:drawing>
              <wp:anchor distT="0" distB="0" distL="114300" distR="114300" simplePos="0" relativeHeight="251659264" behindDoc="0" locked="0" layoutInCell="1" allowOverlap="1" wp14:anchorId="27327B3E" wp14:editId="56AEC799">
                <wp:simplePos x="0" y="0"/>
                <wp:positionH relativeFrom="column">
                  <wp:posOffset>3314700</wp:posOffset>
                </wp:positionH>
                <wp:positionV relativeFrom="paragraph">
                  <wp:posOffset>-57785</wp:posOffset>
                </wp:positionV>
                <wp:extent cx="3200400" cy="85725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3200400" cy="8572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1720AF7" w14:textId="77777777" w:rsidR="00416E82" w:rsidRPr="00081274" w:rsidRDefault="00416E82" w:rsidP="00917089">
                            <w:pPr>
                              <w:widowControl w:val="0"/>
                              <w:autoSpaceDE w:val="0"/>
                              <w:autoSpaceDN w:val="0"/>
                              <w:adjustRightInd w:val="0"/>
                              <w:rPr>
                                <w:rFonts w:ascii="Comic Sans MS" w:hAnsi="Comic Sans MS" w:cs="--unknown-1--"/>
                                <w:color w:val="333333"/>
                                <w:sz w:val="18"/>
                                <w:szCs w:val="20"/>
                                <w:lang w:val="en-US"/>
                              </w:rPr>
                            </w:pPr>
                            <w:r w:rsidRPr="00081274">
                              <w:rPr>
                                <w:rFonts w:ascii="Comic Sans MS" w:hAnsi="Comic Sans MS" w:cs="--unknown-15--"/>
                                <w:b/>
                                <w:bCs/>
                                <w:color w:val="333333"/>
                                <w:sz w:val="18"/>
                                <w:szCs w:val="20"/>
                                <w:lang w:val="en-US"/>
                              </w:rPr>
                              <w:t>JULIET</w:t>
                            </w:r>
                          </w:p>
                          <w:p w14:paraId="7F1B8051" w14:textId="77777777" w:rsidR="00416E82" w:rsidRPr="001627A0" w:rsidRDefault="00416E82"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Good-bye. Only God knows when we’ll meet again. There is a slight cold fear cutting through my veins. It almost freezes the heat of life. I’ll call them back here to comfort me. Nurse!—Oh, what good would she do here?</w:t>
                            </w:r>
                          </w:p>
                          <w:p w14:paraId="5D16946B" w14:textId="77777777" w:rsidR="00416E82" w:rsidRPr="001627A0" w:rsidRDefault="00416E82" w:rsidP="00917089">
                            <w:pPr>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In my desperate situation, I have to act alone.</w:t>
                            </w:r>
                          </w:p>
                          <w:p w14:paraId="4648A36A" w14:textId="77777777" w:rsidR="00416E82" w:rsidRPr="001627A0" w:rsidRDefault="00416E82"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Alright, here’s the vial. What if this mixture doesn’t work at all? Will I be married tomorrow morning? No, no, this knife will stop it. Lie down right there.</w:t>
                            </w:r>
                          </w:p>
                          <w:p w14:paraId="6BB1EB7A" w14:textId="77777777" w:rsidR="00416E82" w:rsidRPr="001627A0" w:rsidRDefault="00416E82" w:rsidP="00917089">
                            <w:pPr>
                              <w:rPr>
                                <w:rFonts w:ascii="Comic Sans MS" w:hAnsi="Comic Sans MS" w:cs="--unknown-1--"/>
                                <w:color w:val="333333"/>
                                <w:sz w:val="20"/>
                                <w:szCs w:val="20"/>
                                <w:lang w:val="en-US"/>
                              </w:rPr>
                            </w:pPr>
                            <w:r w:rsidRPr="001627A0">
                              <w:rPr>
                                <w:rFonts w:ascii="Comic Sans MS" w:hAnsi="Comic Sans MS" w:cs="--unknown-81--"/>
                                <w:i/>
                                <w:iCs/>
                                <w:color w:val="333333"/>
                                <w:sz w:val="20"/>
                                <w:szCs w:val="20"/>
                                <w:lang w:val="en-US"/>
                              </w:rPr>
                              <w:t>(</w:t>
                            </w:r>
                            <w:proofErr w:type="gramStart"/>
                            <w:r w:rsidRPr="001627A0">
                              <w:rPr>
                                <w:rFonts w:ascii="Comic Sans MS" w:hAnsi="Comic Sans MS" w:cs="--unknown-81--"/>
                                <w:i/>
                                <w:iCs/>
                                <w:color w:val="333333"/>
                                <w:sz w:val="20"/>
                                <w:szCs w:val="20"/>
                                <w:lang w:val="en-US"/>
                              </w:rPr>
                              <w:t>she</w:t>
                            </w:r>
                            <w:proofErr w:type="gramEnd"/>
                            <w:r w:rsidRPr="001627A0">
                              <w:rPr>
                                <w:rFonts w:ascii="Comic Sans MS" w:hAnsi="Comic Sans MS" w:cs="--unknown-81--"/>
                                <w:i/>
                                <w:iCs/>
                                <w:color w:val="333333"/>
                                <w:sz w:val="20"/>
                                <w:szCs w:val="20"/>
                                <w:lang w:val="en-US"/>
                              </w:rPr>
                              <w:t xml:space="preserve"> lays down the knife)</w:t>
                            </w:r>
                            <w:r w:rsidRPr="001627A0">
                              <w:rPr>
                                <w:rFonts w:ascii="Comic Sans MS" w:hAnsi="Comic Sans MS" w:cs="--unknown-1--"/>
                                <w:color w:val="333333"/>
                                <w:sz w:val="20"/>
                                <w:szCs w:val="20"/>
                                <w:lang w:val="en-US"/>
                              </w:rPr>
                              <w:t xml:space="preserve"> What if the Friar mixed the potion to kill me? Is he worried that he will be disgraced if I marry Paris after he married me to Romeo? I’m afraid that it’s poison. And yet, it shouldn’t be poison because he is a trustworthy holy man. What if, when I am put in the tomb, I wake up before Romeo comes to save me? That’s a frightening idea. Won’t I suffocate in the tomb? There’s no healthy air to breathe in there. Will I die of suffocation before Romeo comes? Or if I live, I’ll be surrounded by death and darkness. It will be terrible. There will be bones hundreds of years old in that tomb, my ancestors' bones. </w:t>
                            </w:r>
                            <w:proofErr w:type="spellStart"/>
                            <w:r w:rsidRPr="001627A0">
                              <w:rPr>
                                <w:rFonts w:ascii="Comic Sans MS" w:hAnsi="Comic Sans MS" w:cs="--unknown-1--"/>
                                <w:color w:val="333333"/>
                                <w:sz w:val="20"/>
                                <w:szCs w:val="20"/>
                                <w:lang w:val="en-US"/>
                              </w:rPr>
                              <w:t>Tybalt’s</w:t>
                            </w:r>
                            <w:proofErr w:type="spellEnd"/>
                            <w:r w:rsidRPr="001627A0">
                              <w:rPr>
                                <w:rFonts w:ascii="Comic Sans MS" w:hAnsi="Comic Sans MS" w:cs="--unknown-1--"/>
                                <w:color w:val="333333"/>
                                <w:sz w:val="20"/>
                                <w:szCs w:val="20"/>
                                <w:lang w:val="en-US"/>
                              </w:rPr>
                              <w:t xml:space="preserve"> body will be in there, freshly entombed, and his corpse will be rotting. They say that during the night the spirits are in tombs. Oh no, oh no. I’ll wake up and smell awful odors. I’ll hear screams that would drive people crazy.</w:t>
                            </w:r>
                          </w:p>
                          <w:p w14:paraId="23A39C96" w14:textId="77777777" w:rsidR="00416E82" w:rsidRPr="001627A0" w:rsidRDefault="00416E82" w:rsidP="00917089">
                            <w:pPr>
                              <w:rPr>
                                <w:rFonts w:ascii="Comic Sans MS" w:hAnsi="Comic Sans MS"/>
                                <w:sz w:val="20"/>
                                <w:szCs w:val="20"/>
                              </w:rPr>
                            </w:pPr>
                            <w:r w:rsidRPr="001627A0">
                              <w:rPr>
                                <w:rFonts w:ascii="Comic Sans MS" w:hAnsi="Comic Sans MS" w:cs="--unknown-1--"/>
                                <w:color w:val="333333"/>
                                <w:sz w:val="20"/>
                                <w:szCs w:val="20"/>
                                <w:lang w:val="en-US"/>
                              </w:rPr>
                              <w:t xml:space="preserve">If I wake up too early, won’t I go insane with all these horrible, frightening things around me, start playing with my ancestors' bones, and pull </w:t>
                            </w:r>
                            <w:proofErr w:type="spellStart"/>
                            <w:r w:rsidRPr="001627A0">
                              <w:rPr>
                                <w:rFonts w:ascii="Comic Sans MS" w:hAnsi="Comic Sans MS" w:cs="--unknown-1--"/>
                                <w:color w:val="333333"/>
                                <w:sz w:val="20"/>
                                <w:szCs w:val="20"/>
                                <w:lang w:val="en-US"/>
                              </w:rPr>
                              <w:t>Tybalt’s</w:t>
                            </w:r>
                            <w:proofErr w:type="spellEnd"/>
                            <w:r w:rsidRPr="001627A0">
                              <w:rPr>
                                <w:rFonts w:ascii="Comic Sans MS" w:hAnsi="Comic Sans MS" w:cs="--unknown-1--"/>
                                <w:color w:val="333333"/>
                                <w:sz w:val="20"/>
                                <w:szCs w:val="20"/>
                                <w:lang w:val="en-US"/>
                              </w:rPr>
                              <w:t xml:space="preserve"> corpse out of his death shroud? Will I grab one of my dead ancestor’s bones and bash in my own skull? Oh, look! I think I see my cousin </w:t>
                            </w:r>
                            <w:proofErr w:type="spellStart"/>
                            <w:r w:rsidRPr="001627A0">
                              <w:rPr>
                                <w:rFonts w:ascii="Comic Sans MS" w:hAnsi="Comic Sans MS" w:cs="--unknown-1--"/>
                                <w:color w:val="333333"/>
                                <w:sz w:val="20"/>
                                <w:szCs w:val="20"/>
                                <w:lang w:val="en-US"/>
                              </w:rPr>
                              <w:t>Tybalt’s</w:t>
                            </w:r>
                            <w:proofErr w:type="spellEnd"/>
                            <w:r w:rsidRPr="001627A0">
                              <w:rPr>
                                <w:rFonts w:ascii="Comic Sans MS" w:hAnsi="Comic Sans MS" w:cs="--unknown-1--"/>
                                <w:color w:val="333333"/>
                                <w:sz w:val="20"/>
                                <w:szCs w:val="20"/>
                                <w:lang w:val="en-US"/>
                              </w:rPr>
                              <w:t xml:space="preserve"> ghost. He’s looking for Romeo because Romeo killed him with his sword. Wait, </w:t>
                            </w:r>
                            <w:proofErr w:type="spellStart"/>
                            <w:r w:rsidRPr="001627A0">
                              <w:rPr>
                                <w:rFonts w:ascii="Comic Sans MS" w:hAnsi="Comic Sans MS" w:cs="--unknown-1--"/>
                                <w:color w:val="333333"/>
                                <w:sz w:val="20"/>
                                <w:szCs w:val="20"/>
                                <w:lang w:val="en-US"/>
                              </w:rPr>
                              <w:t>Tybalt</w:t>
                            </w:r>
                            <w:proofErr w:type="spellEnd"/>
                            <w:r w:rsidRPr="001627A0">
                              <w:rPr>
                                <w:rFonts w:ascii="Comic Sans MS" w:hAnsi="Comic Sans MS" w:cs="--unknown-1--"/>
                                <w:color w:val="333333"/>
                                <w:sz w:val="20"/>
                                <w:szCs w:val="20"/>
                                <w:lang w:val="en-US"/>
                              </w:rPr>
                              <w:t>, wait! Romeo, Romeo, Romeo! Here’s a drink. I drink to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61pt;margin-top:-4.55pt;width:252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XAHqQIAAKsFAAAOAAAAZHJzL2Uyb0RvYy54bWysVN9P2zAQfp+0/8Hye0natVAiUhSKOk1C&#10;gAYTz65j02iJ7dlum27a/77PTlo6themvSTnu8/nu+9+XFy2TU02wrpKq5wOT1JKhOK6rNRzTr88&#10;LgZTSpxnqmS1ViKnO+Ho5ez9u4utycRIr3RdCkvgRLlsa3K68t5kSeL4SjTMnWgjFIxS24Z5HO1z&#10;Ulq2hfemTkZpeppstS2N1Vw4B+11Z6Sz6F9Kwf2dlE54UucUsfn4tfG7DN9kdsGyZ8vMquJ9GOwf&#10;omhYpfDowdU184ysbfWHq6biVjst/QnXTaKlrLiIOSCbYfoqm4cVMyLmAnKcOdDk/p9bfru5t6Qq&#10;UTtKFGtQokfRenKlWzIM7GyNywB6MID5FuqA7PUOypB0K20T/kiHwA6edwdugzMO5QdUa5zCxGGb&#10;Ts5GExzgJ3m5bqzzH4VuSBByalG8yCnb3DjfQfeQ8JrSi6quoWdZrX5TwGenEbEDutssQygQAzIE&#10;FavzY45IirPJ+eC0mAwH42E6HRRFOhpcL4q0SMeL+fn46mcf5/5+Ejjpco+S39Wii+KzkOAyUhAU&#10;sYvFvLZkw9B/jHOhfGQvRgh0QElk8ZaLPT7mEfN7y+WOkf3LWvnD5aZS2ka+X4Vdft2HLDs8inaU&#10;dxB9u2z7JupbY6nLHTrG6m7inOGLClW9Yc7fM4sRQydgbfg7fGSttznVvUTJStvvf9MHPDofVkq2&#10;GNmcum9rZgUl9SeFmTgfjsdhxuNhjMLiYI8ty2OLWjdzjaqg7xFdFAPe13tRWt08YbsU4VWYmOJ4&#10;O6d+L859t0iwnbgoigjCVBvmb9SD4cF1KFLo2cf2iVnTN7ZHI93q/XCz7FV/d9hwU+li7bWsYvMH&#10;njtWe/6xEeL49NsrrJzjc0S97NjZLwAAAP//AwBQSwMEFAAGAAgAAAAhADx3cyngAAAADAEAAA8A&#10;AABkcnMvZG93bnJldi54bWxMj0FvwjAMhe+T9h8iI+0GCR0g2jVF06ZdN40B0m6hMW1F41RNoN2/&#10;nzltN9vv6fl7+WZ0rbhiHxpPGuYzBQKp9LahSsPu6226BhGiIWtaT6jhBwNsivu73GTWD/SJ122s&#10;BIdQyIyGOsYukzKUNToTZr5DYu3ke2cir30lbW8GDnetTJRaSWca4g+16fClxvK8vTgN+/fT92Gh&#10;PqpXt+wGPypJLpVaP0zG5ycQEcf4Z4YbPqNDwUxHfyEbRKthmSTcJWqYpnMQN4NKVnw58vS4UCnI&#10;Ipf/SxS/AAAA//8DAFBLAQItABQABgAIAAAAIQC2gziS/gAAAOEBAAATAAAAAAAAAAAAAAAAAAAA&#10;AABbQ29udGVudF9UeXBlc10ueG1sUEsBAi0AFAAGAAgAAAAhADj9If/WAAAAlAEAAAsAAAAAAAAA&#10;AAAAAAAALwEAAF9yZWxzLy5yZWxzUEsBAi0AFAAGAAgAAAAhAJ8ZcAepAgAAqwUAAA4AAAAAAAAA&#10;AAAAAAAALgIAAGRycy9lMm9Eb2MueG1sUEsBAi0AFAAGAAgAAAAhADx3cyngAAAADAEAAA8AAAAA&#10;AAAAAAAAAAAAAwUAAGRycy9kb3ducmV2LnhtbFBLBQYAAAAABAAEAPMAAAAQBgAAAAA=&#10;" filled="f" stroked="f">
                <v:textbox>
                  <w:txbxContent>
                    <w:p w14:paraId="31720AF7" w14:textId="77777777" w:rsidR="00416E82" w:rsidRPr="00081274" w:rsidRDefault="00416E82" w:rsidP="00917089">
                      <w:pPr>
                        <w:widowControl w:val="0"/>
                        <w:autoSpaceDE w:val="0"/>
                        <w:autoSpaceDN w:val="0"/>
                        <w:adjustRightInd w:val="0"/>
                        <w:rPr>
                          <w:rFonts w:ascii="Comic Sans MS" w:hAnsi="Comic Sans MS" w:cs="--unknown-1--"/>
                          <w:color w:val="333333"/>
                          <w:sz w:val="18"/>
                          <w:szCs w:val="20"/>
                          <w:lang w:val="en-US"/>
                        </w:rPr>
                      </w:pPr>
                      <w:r w:rsidRPr="00081274">
                        <w:rPr>
                          <w:rFonts w:ascii="Comic Sans MS" w:hAnsi="Comic Sans MS" w:cs="--unknown-15--"/>
                          <w:b/>
                          <w:bCs/>
                          <w:color w:val="333333"/>
                          <w:sz w:val="18"/>
                          <w:szCs w:val="20"/>
                          <w:lang w:val="en-US"/>
                        </w:rPr>
                        <w:t>JULIET</w:t>
                      </w:r>
                    </w:p>
                    <w:p w14:paraId="7F1B8051" w14:textId="77777777" w:rsidR="00416E82" w:rsidRPr="001627A0" w:rsidRDefault="00416E82"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Good-bye. Only God knows when we’ll meet again. There is a slight cold fear cutting through my veins. It almost freezes the heat of life. I’ll call them back here to comfort me. Nurse!—Oh, what good would she do here?</w:t>
                      </w:r>
                    </w:p>
                    <w:p w14:paraId="5D16946B" w14:textId="77777777" w:rsidR="00416E82" w:rsidRPr="001627A0" w:rsidRDefault="00416E82" w:rsidP="00917089">
                      <w:pPr>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In my desperate situation, I have to act alone.</w:t>
                      </w:r>
                    </w:p>
                    <w:p w14:paraId="4648A36A" w14:textId="77777777" w:rsidR="00416E82" w:rsidRPr="001627A0" w:rsidRDefault="00416E82"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Alright, here’s the vial. What if this mixture doesn’t work at all? Will I be married tomorrow morning? No, no, this knife will stop it. Lie down right there.</w:t>
                      </w:r>
                    </w:p>
                    <w:p w14:paraId="6BB1EB7A" w14:textId="77777777" w:rsidR="00416E82" w:rsidRPr="001627A0" w:rsidRDefault="00416E82" w:rsidP="00917089">
                      <w:pPr>
                        <w:rPr>
                          <w:rFonts w:ascii="Comic Sans MS" w:hAnsi="Comic Sans MS" w:cs="--unknown-1--"/>
                          <w:color w:val="333333"/>
                          <w:sz w:val="20"/>
                          <w:szCs w:val="20"/>
                          <w:lang w:val="en-US"/>
                        </w:rPr>
                      </w:pPr>
                      <w:r w:rsidRPr="001627A0">
                        <w:rPr>
                          <w:rFonts w:ascii="Comic Sans MS" w:hAnsi="Comic Sans MS" w:cs="--unknown-81--"/>
                          <w:i/>
                          <w:iCs/>
                          <w:color w:val="333333"/>
                          <w:sz w:val="20"/>
                          <w:szCs w:val="20"/>
                          <w:lang w:val="en-US"/>
                        </w:rPr>
                        <w:t>(</w:t>
                      </w:r>
                      <w:proofErr w:type="gramStart"/>
                      <w:r w:rsidRPr="001627A0">
                        <w:rPr>
                          <w:rFonts w:ascii="Comic Sans MS" w:hAnsi="Comic Sans MS" w:cs="--unknown-81--"/>
                          <w:i/>
                          <w:iCs/>
                          <w:color w:val="333333"/>
                          <w:sz w:val="20"/>
                          <w:szCs w:val="20"/>
                          <w:lang w:val="en-US"/>
                        </w:rPr>
                        <w:t>she</w:t>
                      </w:r>
                      <w:proofErr w:type="gramEnd"/>
                      <w:r w:rsidRPr="001627A0">
                        <w:rPr>
                          <w:rFonts w:ascii="Comic Sans MS" w:hAnsi="Comic Sans MS" w:cs="--unknown-81--"/>
                          <w:i/>
                          <w:iCs/>
                          <w:color w:val="333333"/>
                          <w:sz w:val="20"/>
                          <w:szCs w:val="20"/>
                          <w:lang w:val="en-US"/>
                        </w:rPr>
                        <w:t xml:space="preserve"> lays down the knife)</w:t>
                      </w:r>
                      <w:r w:rsidRPr="001627A0">
                        <w:rPr>
                          <w:rFonts w:ascii="Comic Sans MS" w:hAnsi="Comic Sans MS" w:cs="--unknown-1--"/>
                          <w:color w:val="333333"/>
                          <w:sz w:val="20"/>
                          <w:szCs w:val="20"/>
                          <w:lang w:val="en-US"/>
                        </w:rPr>
                        <w:t xml:space="preserve"> What if the Friar mixed the potion to kill me? Is he worried that he will be disgraced if I marry Paris after he married me to Romeo? I’m afraid that it’s poison. And yet, it shouldn’t be poison because he is a trustworthy holy man. What if, when I am put in the tomb, I wake up before Romeo comes to save me? That’s a frightening idea. Won’t I suffocate in the tomb? There’s no healthy air to breathe in there. Will I die of suffocation before Romeo comes? Or if I live, I’ll be surrounded by death and darkness. It will be terrible. There will be bones hundreds of years old in that tomb, my ancestors' bones. </w:t>
                      </w:r>
                      <w:proofErr w:type="spellStart"/>
                      <w:r w:rsidRPr="001627A0">
                        <w:rPr>
                          <w:rFonts w:ascii="Comic Sans MS" w:hAnsi="Comic Sans MS" w:cs="--unknown-1--"/>
                          <w:color w:val="333333"/>
                          <w:sz w:val="20"/>
                          <w:szCs w:val="20"/>
                          <w:lang w:val="en-US"/>
                        </w:rPr>
                        <w:t>Tybalt’s</w:t>
                      </w:r>
                      <w:proofErr w:type="spellEnd"/>
                      <w:r w:rsidRPr="001627A0">
                        <w:rPr>
                          <w:rFonts w:ascii="Comic Sans MS" w:hAnsi="Comic Sans MS" w:cs="--unknown-1--"/>
                          <w:color w:val="333333"/>
                          <w:sz w:val="20"/>
                          <w:szCs w:val="20"/>
                          <w:lang w:val="en-US"/>
                        </w:rPr>
                        <w:t xml:space="preserve"> body will be in there, freshly entombed, and his corpse will be rotting. They say that during the night the spirits are in tombs. Oh no, oh no. I’ll wake up and smell awful odors. I’ll hear screams that would drive people crazy.</w:t>
                      </w:r>
                    </w:p>
                    <w:p w14:paraId="23A39C96" w14:textId="77777777" w:rsidR="00416E82" w:rsidRPr="001627A0" w:rsidRDefault="00416E82" w:rsidP="00917089">
                      <w:pPr>
                        <w:rPr>
                          <w:rFonts w:ascii="Comic Sans MS" w:hAnsi="Comic Sans MS"/>
                          <w:sz w:val="20"/>
                          <w:szCs w:val="20"/>
                        </w:rPr>
                      </w:pPr>
                      <w:r w:rsidRPr="001627A0">
                        <w:rPr>
                          <w:rFonts w:ascii="Comic Sans MS" w:hAnsi="Comic Sans MS" w:cs="--unknown-1--"/>
                          <w:color w:val="333333"/>
                          <w:sz w:val="20"/>
                          <w:szCs w:val="20"/>
                          <w:lang w:val="en-US"/>
                        </w:rPr>
                        <w:t xml:space="preserve">If I wake up too early, won’t I go insane with all these horrible, frightening things around me, start playing with my ancestors' bones, and pull </w:t>
                      </w:r>
                      <w:proofErr w:type="spellStart"/>
                      <w:r w:rsidRPr="001627A0">
                        <w:rPr>
                          <w:rFonts w:ascii="Comic Sans MS" w:hAnsi="Comic Sans MS" w:cs="--unknown-1--"/>
                          <w:color w:val="333333"/>
                          <w:sz w:val="20"/>
                          <w:szCs w:val="20"/>
                          <w:lang w:val="en-US"/>
                        </w:rPr>
                        <w:t>Tybalt’s</w:t>
                      </w:r>
                      <w:proofErr w:type="spellEnd"/>
                      <w:r w:rsidRPr="001627A0">
                        <w:rPr>
                          <w:rFonts w:ascii="Comic Sans MS" w:hAnsi="Comic Sans MS" w:cs="--unknown-1--"/>
                          <w:color w:val="333333"/>
                          <w:sz w:val="20"/>
                          <w:szCs w:val="20"/>
                          <w:lang w:val="en-US"/>
                        </w:rPr>
                        <w:t xml:space="preserve"> corpse out of his death shroud? Will I grab one of my dead ancestor’s bones and bash in my own skull? Oh, look! I think I see my cousin </w:t>
                      </w:r>
                      <w:proofErr w:type="spellStart"/>
                      <w:r w:rsidRPr="001627A0">
                        <w:rPr>
                          <w:rFonts w:ascii="Comic Sans MS" w:hAnsi="Comic Sans MS" w:cs="--unknown-1--"/>
                          <w:color w:val="333333"/>
                          <w:sz w:val="20"/>
                          <w:szCs w:val="20"/>
                          <w:lang w:val="en-US"/>
                        </w:rPr>
                        <w:t>Tybalt’s</w:t>
                      </w:r>
                      <w:proofErr w:type="spellEnd"/>
                      <w:r w:rsidRPr="001627A0">
                        <w:rPr>
                          <w:rFonts w:ascii="Comic Sans MS" w:hAnsi="Comic Sans MS" w:cs="--unknown-1--"/>
                          <w:color w:val="333333"/>
                          <w:sz w:val="20"/>
                          <w:szCs w:val="20"/>
                          <w:lang w:val="en-US"/>
                        </w:rPr>
                        <w:t xml:space="preserve"> ghost. He’s looking for Romeo because Romeo killed him with his sword. Wait, </w:t>
                      </w:r>
                      <w:proofErr w:type="spellStart"/>
                      <w:r w:rsidRPr="001627A0">
                        <w:rPr>
                          <w:rFonts w:ascii="Comic Sans MS" w:hAnsi="Comic Sans MS" w:cs="--unknown-1--"/>
                          <w:color w:val="333333"/>
                          <w:sz w:val="20"/>
                          <w:szCs w:val="20"/>
                          <w:lang w:val="en-US"/>
                        </w:rPr>
                        <w:t>Tybalt</w:t>
                      </w:r>
                      <w:proofErr w:type="spellEnd"/>
                      <w:r w:rsidRPr="001627A0">
                        <w:rPr>
                          <w:rFonts w:ascii="Comic Sans MS" w:hAnsi="Comic Sans MS" w:cs="--unknown-1--"/>
                          <w:color w:val="333333"/>
                          <w:sz w:val="20"/>
                          <w:szCs w:val="20"/>
                          <w:lang w:val="en-US"/>
                        </w:rPr>
                        <w:t>, wait! Romeo, Romeo, Romeo! Here’s a drink. I drink to you.</w:t>
                      </w:r>
                    </w:p>
                  </w:txbxContent>
                </v:textbox>
                <w10:wrap type="square"/>
              </v:shape>
            </w:pict>
          </mc:Fallback>
        </mc:AlternateContent>
      </w:r>
      <w:r w:rsidRPr="00081274">
        <w:rPr>
          <w:rFonts w:ascii="Comic Sans MS" w:hAnsi="Comic Sans MS" w:cs="--unknown-15--"/>
          <w:b/>
          <w:bCs/>
          <w:noProof/>
          <w:color w:val="333333"/>
          <w:sz w:val="18"/>
          <w:szCs w:val="20"/>
          <w:lang w:eastAsia="en-GB"/>
        </w:rPr>
        <mc:AlternateContent>
          <mc:Choice Requires="wps">
            <w:drawing>
              <wp:anchor distT="0" distB="0" distL="114300" distR="114300" simplePos="0" relativeHeight="251661312" behindDoc="0" locked="0" layoutInCell="1" allowOverlap="1" wp14:anchorId="0A2C1CC4" wp14:editId="5958390F">
                <wp:simplePos x="0" y="0"/>
                <wp:positionH relativeFrom="column">
                  <wp:posOffset>800100</wp:posOffset>
                </wp:positionH>
                <wp:positionV relativeFrom="paragraph">
                  <wp:posOffset>-228600</wp:posOffset>
                </wp:positionV>
                <wp:extent cx="732155" cy="342900"/>
                <wp:effectExtent l="0" t="0" r="29845" b="38100"/>
                <wp:wrapSquare wrapText="bothSides"/>
                <wp:docPr id="5" name="Text Box 5"/>
                <wp:cNvGraphicFramePr/>
                <a:graphic xmlns:a="http://schemas.openxmlformats.org/drawingml/2006/main">
                  <a:graphicData uri="http://schemas.microsoft.com/office/word/2010/wordprocessingShape">
                    <wps:wsp>
                      <wps:cNvSpPr txBox="1"/>
                      <wps:spPr>
                        <a:xfrm>
                          <a:off x="0" y="0"/>
                          <a:ext cx="732155" cy="3429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10A8796E" w14:textId="77777777" w:rsidR="00416E82" w:rsidRDefault="00416E82">
                            <w:r>
                              <w:t>Original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Text Box 5" o:spid="_x0000_s1028" type="#_x0000_t202" style="position:absolute;margin-left:63pt;margin-top:-17.95pt;width:57.65pt;height:27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rbscECAADcBQAADgAAAGRycy9lMm9Eb2MueG1srFRbT9swFH6ftP9g+b3kQgo0IkWhqNMkNNBg&#10;4tl17Daab7JNm27af9+xk5SOoWma9pIcn/v5zuXyqpMCbZl1rVYVzk5SjJiiumnVusJfHpeTC4yc&#10;J6ohQitW4T1z+Gr+/t3lzpQs1xstGmYROFGu3JkKb7w3ZZI4umGSuBNtmAIh11YSD0+7ThpLduBd&#10;iiRP07Nkp21jrKbMOeDe9EI8j/45Z9Tfce6YR6LCkJuPXxu/q/BN5pekXFtiNi0d0iD/kIUkrYKg&#10;B1c3xBP0bNvfXMmWWu009ydUy0Rz3lIWa4BqsvRVNQ8bYlisBcBx5gCT+39u6aftvUVtU+EpRopI&#10;aNEj6zy61h2aBnR2xpWg9GBAzXfAhi6PfAfMUHTHrQx/KAeBHHDeH7ANzigwz0/zbAoxKIhOi3yW&#10;RuyTF2Njnf/AtESBqLCF1kVEyfbWeUgEVEeVEEuo2DpwD+LACIEi4t8X0/O8Pp/OJmf1NJsUWXox&#10;qes0n9ws67ROi+ViVlz/AN+SZEW5g94bmJxQNVS3FGQ94BzEfwe0JPSXscyyJA5EnzU4jtmPqSYB&#10;0h66SPm9YH1FnxmHVgBYeaw8LgFbCIu2BMa3+RqBBxyEAs1gwlshDkbZW0bCj0aDboQqLsbBMH3L&#10;8CUaG7VjRK38wVC2Sts/G/NeHwA4qjWQvlt1ce7ycZpWutnDkFndL6kzdNnCKNwS5++Jha2EuYJL&#10;4+/gw4XeVVgPFEYbbb+9xQ/60EOQYhQ6XWEFZwgj8VHBEs2yoghHIT4KmBp42GPJ6liinuVCQx8y&#10;uGiGRjLoezGS3Gr5BOeoDjFBRBSFyBX2I7nw/eWBc0ZZXUclOAOG+Fv1YGhwHTAOY/7YPRFrhl3w&#10;MDqf9HgNSPlqJXrdYKl0/ew1b+O+BJR7TAf04YTEQRzOXbhRx++o9XKU5z8BAAD//wMAUEsDBBQA&#10;BgAIAAAAIQCJCVMX3AAAAAoBAAAPAAAAZHJzL2Rvd25yZXYueG1sTI/NTsMwEITvSLyDtUjcWueH&#10;WiXEqRASPZOWB3Bjk0TY68h20sDTs5zgOJrRzDf1YXWWLSbE0aOEfJsBM9h5PWIv4f38utkDi0mh&#10;VtajkfBlIhya25taVdpfsTXLKfWMSjBWSsKQ0lRxHrvBOBW3fjJI3ocPTiWSoec6qCuVO8uLLBPc&#10;qRFpYVCTeRlM93manYTSzsvuaI9W9Fq8Fe33ItrApby/W5+fgCWzpr8w/OITOjTEdPEz6sgs6ULQ&#10;lyRhU+4egVGieMhLYBey9jnwpub/LzQ/AAAA//8DAFBLAQItABQABgAIAAAAIQDkmcPA+wAAAOEB&#10;AAATAAAAAAAAAAAAAAAAAAAAAABbQ29udGVudF9UeXBlc10ueG1sUEsBAi0AFAAGAAgAAAAhACOy&#10;auHXAAAAlAEAAAsAAAAAAAAAAAAAAAAALAEAAF9yZWxzLy5yZWxzUEsBAi0AFAAGAAgAAAAhAER6&#10;27HBAgAA3AUAAA4AAAAAAAAAAAAAAAAALAIAAGRycy9lMm9Eb2MueG1sUEsBAi0AFAAGAAgAAAAh&#10;AIkJUxfcAAAACgEAAA8AAAAAAAAAAAAAAAAAGQUAAGRycy9kb3ducmV2LnhtbFBLBQYAAAAABAAE&#10;APMAAAAiBgAAAAA=&#10;" fillcolor="white [3201]" strokecolor="black [3200]" strokeweight="2pt">
                <v:textbox>
                  <w:txbxContent>
                    <w:p w14:paraId="10A8796E" w14:textId="77777777" w:rsidR="00416E82" w:rsidRDefault="00416E82">
                      <w:r>
                        <w:t>Original</w:t>
                      </w:r>
                    </w:p>
                  </w:txbxContent>
                </v:textbox>
                <w10:wrap type="square"/>
              </v:shape>
            </w:pict>
          </mc:Fallback>
        </mc:AlternateContent>
      </w:r>
      <w:r w:rsidR="00917089" w:rsidRPr="00081274">
        <w:rPr>
          <w:rFonts w:ascii="Comic Sans MS" w:hAnsi="Comic Sans MS" w:cs="--unknown-15--"/>
          <w:b/>
          <w:bCs/>
          <w:color w:val="333333"/>
          <w:sz w:val="18"/>
          <w:szCs w:val="20"/>
          <w:lang w:val="en-US"/>
        </w:rPr>
        <w:t>JULIET</w:t>
      </w:r>
      <w:bookmarkStart w:id="0" w:name="_GoBack"/>
      <w:bookmarkEnd w:id="0"/>
    </w:p>
    <w:p w14:paraId="6B6520BA"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Farewell!—God knows when we shall meet again.</w:t>
      </w:r>
    </w:p>
    <w:p w14:paraId="21A5767C"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I have a faint cold fear thrills through my veins</w:t>
      </w:r>
    </w:p>
    <w:p w14:paraId="63BF30B6"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That almost freezes up the heat of life.</w:t>
      </w:r>
    </w:p>
    <w:p w14:paraId="38BCA2C4"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I’ll call them back again to comfort me.—</w:t>
      </w:r>
    </w:p>
    <w:p w14:paraId="37BCFB37" w14:textId="77777777" w:rsidR="00EE3649" w:rsidRPr="001627A0" w:rsidRDefault="00917089" w:rsidP="00917089">
      <w:pPr>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Nurse!—</w:t>
      </w:r>
      <w:proofErr w:type="gramStart"/>
      <w:r w:rsidRPr="001627A0">
        <w:rPr>
          <w:rFonts w:ascii="Comic Sans MS" w:hAnsi="Comic Sans MS" w:cs="--unknown-1--"/>
          <w:color w:val="333333"/>
          <w:sz w:val="20"/>
          <w:szCs w:val="20"/>
          <w:lang w:val="en-US"/>
        </w:rPr>
        <w:t>What</w:t>
      </w:r>
      <w:proofErr w:type="gramEnd"/>
      <w:r w:rsidRPr="001627A0">
        <w:rPr>
          <w:rFonts w:ascii="Comic Sans MS" w:hAnsi="Comic Sans MS" w:cs="--unknown-1--"/>
          <w:color w:val="333333"/>
          <w:sz w:val="20"/>
          <w:szCs w:val="20"/>
          <w:lang w:val="en-US"/>
        </w:rPr>
        <w:t xml:space="preserve"> should she do here?</w:t>
      </w:r>
    </w:p>
    <w:p w14:paraId="67FE47CB"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My dismal scene I needs must act alone.</w:t>
      </w:r>
    </w:p>
    <w:p w14:paraId="21151648"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 xml:space="preserve">Come, vial. </w:t>
      </w:r>
      <w:r w:rsidRPr="001627A0">
        <w:rPr>
          <w:rFonts w:ascii="Comic Sans MS" w:hAnsi="Comic Sans MS" w:cs="--unknown-81--"/>
          <w:i/>
          <w:iCs/>
          <w:color w:val="333333"/>
          <w:sz w:val="20"/>
          <w:szCs w:val="20"/>
          <w:lang w:val="en-US"/>
        </w:rPr>
        <w:t>(</w:t>
      </w:r>
      <w:proofErr w:type="gramStart"/>
      <w:r w:rsidRPr="001627A0">
        <w:rPr>
          <w:rFonts w:ascii="Comic Sans MS" w:hAnsi="Comic Sans MS" w:cs="--unknown-81--"/>
          <w:i/>
          <w:iCs/>
          <w:color w:val="333333"/>
          <w:sz w:val="20"/>
          <w:szCs w:val="20"/>
          <w:lang w:val="en-US"/>
        </w:rPr>
        <w:t>holds</w:t>
      </w:r>
      <w:proofErr w:type="gramEnd"/>
      <w:r w:rsidRPr="001627A0">
        <w:rPr>
          <w:rFonts w:ascii="Comic Sans MS" w:hAnsi="Comic Sans MS" w:cs="--unknown-81--"/>
          <w:i/>
          <w:iCs/>
          <w:color w:val="333333"/>
          <w:sz w:val="20"/>
          <w:szCs w:val="20"/>
          <w:lang w:val="en-US"/>
        </w:rPr>
        <w:t xml:space="preserve"> out the vial)</w:t>
      </w:r>
    </w:p>
    <w:p w14:paraId="41049256"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 xml:space="preserve">What if </w:t>
      </w:r>
      <w:proofErr w:type="gramStart"/>
      <w:r w:rsidRPr="001627A0">
        <w:rPr>
          <w:rFonts w:ascii="Comic Sans MS" w:hAnsi="Comic Sans MS" w:cs="--unknown-1--"/>
          <w:color w:val="333333"/>
          <w:sz w:val="20"/>
          <w:szCs w:val="20"/>
          <w:lang w:val="en-US"/>
        </w:rPr>
        <w:t>this mixture do</w:t>
      </w:r>
      <w:proofErr w:type="gramEnd"/>
      <w:r w:rsidRPr="001627A0">
        <w:rPr>
          <w:rFonts w:ascii="Comic Sans MS" w:hAnsi="Comic Sans MS" w:cs="--unknown-1--"/>
          <w:color w:val="333333"/>
          <w:sz w:val="20"/>
          <w:szCs w:val="20"/>
          <w:lang w:val="en-US"/>
        </w:rPr>
        <w:t xml:space="preserve"> not work at all?</w:t>
      </w:r>
    </w:p>
    <w:p w14:paraId="676EC056"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Shall I be married then tomorrow morning?</w:t>
      </w:r>
    </w:p>
    <w:p w14:paraId="1ED58DF1"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No, no. This shall forbid it. Lie thou there.</w:t>
      </w:r>
    </w:p>
    <w:p w14:paraId="01B32335"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81--"/>
          <w:i/>
          <w:iCs/>
          <w:color w:val="333333"/>
          <w:sz w:val="20"/>
          <w:szCs w:val="20"/>
          <w:lang w:val="en-US"/>
        </w:rPr>
        <w:t>(</w:t>
      </w:r>
      <w:proofErr w:type="gramStart"/>
      <w:r w:rsidRPr="001627A0">
        <w:rPr>
          <w:rFonts w:ascii="Comic Sans MS" w:hAnsi="Comic Sans MS" w:cs="--unknown-81--"/>
          <w:i/>
          <w:iCs/>
          <w:color w:val="333333"/>
          <w:sz w:val="20"/>
          <w:szCs w:val="20"/>
          <w:lang w:val="en-US"/>
        </w:rPr>
        <w:t>lays</w:t>
      </w:r>
      <w:proofErr w:type="gramEnd"/>
      <w:r w:rsidRPr="001627A0">
        <w:rPr>
          <w:rFonts w:ascii="Comic Sans MS" w:hAnsi="Comic Sans MS" w:cs="--unknown-81--"/>
          <w:i/>
          <w:iCs/>
          <w:color w:val="333333"/>
          <w:sz w:val="20"/>
          <w:szCs w:val="20"/>
          <w:lang w:val="en-US"/>
        </w:rPr>
        <w:t xml:space="preserve"> her knife down)</w:t>
      </w:r>
    </w:p>
    <w:p w14:paraId="505A54C3"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What if it be a poison, which the friar</w:t>
      </w:r>
    </w:p>
    <w:p w14:paraId="347292A3"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Subtly hath ministered to have me dead,</w:t>
      </w:r>
    </w:p>
    <w:p w14:paraId="2A7040DF"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Lest in this marriage he should be dishonored</w:t>
      </w:r>
    </w:p>
    <w:p w14:paraId="2F7573B2"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proofErr w:type="gramStart"/>
      <w:r w:rsidRPr="001627A0">
        <w:rPr>
          <w:rFonts w:ascii="Comic Sans MS" w:hAnsi="Comic Sans MS" w:cs="--unknown-1--"/>
          <w:color w:val="333333"/>
          <w:sz w:val="20"/>
          <w:szCs w:val="20"/>
          <w:lang w:val="en-US"/>
        </w:rPr>
        <w:t>Because he married me before to Romeo?</w:t>
      </w:r>
      <w:proofErr w:type="gramEnd"/>
    </w:p>
    <w:p w14:paraId="47E42E7C"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I fear it is. And yet, methinks, it should not,</w:t>
      </w:r>
    </w:p>
    <w:p w14:paraId="17D81514"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For he hath still been tried a holy man.</w:t>
      </w:r>
    </w:p>
    <w:p w14:paraId="57AD656C"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How if, when I am laid into the tomb,</w:t>
      </w:r>
    </w:p>
    <w:p w14:paraId="3218D32D"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I wake before the time that Romeo</w:t>
      </w:r>
    </w:p>
    <w:p w14:paraId="7D6A313F"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Come to redeem me? There’s a fearful point.</w:t>
      </w:r>
    </w:p>
    <w:p w14:paraId="6DF03E29"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Shall I not, then, be stifled in the vault</w:t>
      </w:r>
    </w:p>
    <w:p w14:paraId="348DA9E6"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 xml:space="preserve">To whose foul mouth no </w:t>
      </w:r>
      <w:proofErr w:type="spellStart"/>
      <w:r w:rsidRPr="001627A0">
        <w:rPr>
          <w:rFonts w:ascii="Comic Sans MS" w:hAnsi="Comic Sans MS" w:cs="--unknown-1--"/>
          <w:color w:val="333333"/>
          <w:sz w:val="20"/>
          <w:szCs w:val="20"/>
          <w:lang w:val="en-US"/>
        </w:rPr>
        <w:t>healthsome</w:t>
      </w:r>
      <w:proofErr w:type="spellEnd"/>
      <w:r w:rsidRPr="001627A0">
        <w:rPr>
          <w:rFonts w:ascii="Comic Sans MS" w:hAnsi="Comic Sans MS" w:cs="--unknown-1--"/>
          <w:color w:val="333333"/>
          <w:sz w:val="20"/>
          <w:szCs w:val="20"/>
          <w:lang w:val="en-US"/>
        </w:rPr>
        <w:t xml:space="preserve"> air breathes in,</w:t>
      </w:r>
    </w:p>
    <w:p w14:paraId="39BBB1E6"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And there die strangled ere my Romeo comes?</w:t>
      </w:r>
    </w:p>
    <w:p w14:paraId="70A49A1F"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Or, if I live, is it not very like</w:t>
      </w:r>
    </w:p>
    <w:p w14:paraId="75B981BB"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The horrible conceit of death and night,</w:t>
      </w:r>
    </w:p>
    <w:p w14:paraId="68B2E77B"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Together with the terror of the place—</w:t>
      </w:r>
    </w:p>
    <w:p w14:paraId="32673FF6"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As in a vault, an ancient receptacle,</w:t>
      </w:r>
    </w:p>
    <w:p w14:paraId="3E0D97E2"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Where for these many hundred years the bones</w:t>
      </w:r>
    </w:p>
    <w:p w14:paraId="2A8898F0"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Of all my buried ancestors are packed;</w:t>
      </w:r>
    </w:p>
    <w:p w14:paraId="555FEEE0"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 xml:space="preserve">Where bloody </w:t>
      </w:r>
      <w:proofErr w:type="spellStart"/>
      <w:r w:rsidRPr="001627A0">
        <w:rPr>
          <w:rFonts w:ascii="Comic Sans MS" w:hAnsi="Comic Sans MS" w:cs="--unknown-1--"/>
          <w:color w:val="333333"/>
          <w:sz w:val="20"/>
          <w:szCs w:val="20"/>
          <w:lang w:val="en-US"/>
        </w:rPr>
        <w:t>Tybalt</w:t>
      </w:r>
      <w:proofErr w:type="spellEnd"/>
      <w:r w:rsidRPr="001627A0">
        <w:rPr>
          <w:rFonts w:ascii="Comic Sans MS" w:hAnsi="Comic Sans MS" w:cs="--unknown-1--"/>
          <w:color w:val="333333"/>
          <w:sz w:val="20"/>
          <w:szCs w:val="20"/>
          <w:lang w:val="en-US"/>
        </w:rPr>
        <w:t>, yet but green in earth,</w:t>
      </w:r>
    </w:p>
    <w:p w14:paraId="5C5BF059"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Lies festering in his shroud; where, as they say,</w:t>
      </w:r>
    </w:p>
    <w:p w14:paraId="4E207287"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proofErr w:type="gramStart"/>
      <w:r w:rsidRPr="001627A0">
        <w:rPr>
          <w:rFonts w:ascii="Comic Sans MS" w:hAnsi="Comic Sans MS" w:cs="--unknown-1--"/>
          <w:color w:val="333333"/>
          <w:sz w:val="20"/>
          <w:szCs w:val="20"/>
          <w:lang w:val="en-US"/>
        </w:rPr>
        <w:t>At some hours in the night spirits resort—?</w:t>
      </w:r>
      <w:proofErr w:type="gramEnd"/>
    </w:p>
    <w:p w14:paraId="4DD689F9"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Alack, alack, is it not like that I,</w:t>
      </w:r>
    </w:p>
    <w:p w14:paraId="3A77E2A2"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So early waking, what with loathsome smells,</w:t>
      </w:r>
    </w:p>
    <w:p w14:paraId="243E3E24"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And shrieks like mandrakes torn out of the earth,</w:t>
      </w:r>
    </w:p>
    <w:p w14:paraId="02E2A407" w14:textId="77777777" w:rsidR="00917089" w:rsidRPr="001627A0" w:rsidRDefault="00917089" w:rsidP="00917089">
      <w:pPr>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That living mortals, hearing them, run mad—?</w:t>
      </w:r>
    </w:p>
    <w:p w14:paraId="4BBB55D1"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Oh, if I wake, shall I not be distraught,</w:t>
      </w:r>
    </w:p>
    <w:p w14:paraId="6CD81262"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proofErr w:type="spellStart"/>
      <w:r w:rsidRPr="001627A0">
        <w:rPr>
          <w:rFonts w:ascii="Comic Sans MS" w:hAnsi="Comic Sans MS" w:cs="--unknown-1--"/>
          <w:color w:val="333333"/>
          <w:sz w:val="20"/>
          <w:szCs w:val="20"/>
          <w:lang w:val="en-US"/>
        </w:rPr>
        <w:t>Environèd</w:t>
      </w:r>
      <w:proofErr w:type="spellEnd"/>
      <w:r w:rsidRPr="001627A0">
        <w:rPr>
          <w:rFonts w:ascii="Comic Sans MS" w:hAnsi="Comic Sans MS" w:cs="--unknown-1--"/>
          <w:color w:val="333333"/>
          <w:sz w:val="20"/>
          <w:szCs w:val="20"/>
          <w:lang w:val="en-US"/>
        </w:rPr>
        <w:t xml:space="preserve"> with all these hideous fears,</w:t>
      </w:r>
    </w:p>
    <w:p w14:paraId="38463A2E"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And madly play with my forefather’s joints,</w:t>
      </w:r>
    </w:p>
    <w:p w14:paraId="7932C4DC"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 xml:space="preserve">And pluck the mangled </w:t>
      </w:r>
      <w:proofErr w:type="spellStart"/>
      <w:r w:rsidRPr="001627A0">
        <w:rPr>
          <w:rFonts w:ascii="Comic Sans MS" w:hAnsi="Comic Sans MS" w:cs="--unknown-1--"/>
          <w:color w:val="333333"/>
          <w:sz w:val="20"/>
          <w:szCs w:val="20"/>
          <w:lang w:val="en-US"/>
        </w:rPr>
        <w:t>Tybalt</w:t>
      </w:r>
      <w:proofErr w:type="spellEnd"/>
      <w:r w:rsidRPr="001627A0">
        <w:rPr>
          <w:rFonts w:ascii="Comic Sans MS" w:hAnsi="Comic Sans MS" w:cs="--unknown-1--"/>
          <w:color w:val="333333"/>
          <w:sz w:val="20"/>
          <w:szCs w:val="20"/>
          <w:lang w:val="en-US"/>
        </w:rPr>
        <w:t xml:space="preserve"> from his shroud,</w:t>
      </w:r>
    </w:p>
    <w:p w14:paraId="2BB71712"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And, in this rage, with some great kinsman’s bone,</w:t>
      </w:r>
    </w:p>
    <w:p w14:paraId="29FCDDCA"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As with a club, dash out my desperate brains?</w:t>
      </w:r>
    </w:p>
    <w:p w14:paraId="64D55676" w14:textId="77777777" w:rsidR="00917089" w:rsidRPr="001627A0" w:rsidRDefault="00917089" w:rsidP="00917089">
      <w:pPr>
        <w:widowControl w:val="0"/>
        <w:autoSpaceDE w:val="0"/>
        <w:autoSpaceDN w:val="0"/>
        <w:adjustRightInd w:val="0"/>
        <w:rPr>
          <w:rFonts w:ascii="Comic Sans MS" w:hAnsi="Comic Sans MS" w:cs="--unknown-1--"/>
          <w:color w:val="333333"/>
          <w:sz w:val="20"/>
          <w:szCs w:val="20"/>
          <w:lang w:val="en-US"/>
        </w:rPr>
      </w:pPr>
      <w:r w:rsidRPr="001627A0">
        <w:rPr>
          <w:rFonts w:ascii="Comic Sans MS" w:hAnsi="Comic Sans MS" w:cs="--unknown-1--"/>
          <w:color w:val="333333"/>
          <w:sz w:val="20"/>
          <w:szCs w:val="20"/>
          <w:lang w:val="en-US"/>
        </w:rPr>
        <w:t>Oh, look! Methinks I see my cousin’s ghost</w:t>
      </w:r>
    </w:p>
    <w:p w14:paraId="6762E307" w14:textId="77777777" w:rsidR="00917089" w:rsidRPr="001627A0" w:rsidRDefault="00917089" w:rsidP="00917089">
      <w:pPr>
        <w:widowControl w:val="0"/>
        <w:autoSpaceDE w:val="0"/>
        <w:autoSpaceDN w:val="0"/>
        <w:adjustRightInd w:val="0"/>
        <w:rPr>
          <w:rFonts w:ascii="Comic Sans MS" w:hAnsi="Comic Sans MS" w:cs="--unknown-1--"/>
          <w:color w:val="333333"/>
          <w:sz w:val="22"/>
          <w:szCs w:val="22"/>
          <w:lang w:val="en-US"/>
        </w:rPr>
      </w:pPr>
      <w:r w:rsidRPr="001627A0">
        <w:rPr>
          <w:rFonts w:ascii="Comic Sans MS" w:hAnsi="Comic Sans MS" w:cs="--unknown-1--"/>
          <w:color w:val="333333"/>
          <w:sz w:val="22"/>
          <w:szCs w:val="22"/>
          <w:lang w:val="en-US"/>
        </w:rPr>
        <w:t>Seeking out Romeo, that did spit his body</w:t>
      </w:r>
    </w:p>
    <w:p w14:paraId="57AC6E8A" w14:textId="77777777" w:rsidR="00917089" w:rsidRPr="001627A0" w:rsidRDefault="00917089" w:rsidP="00917089">
      <w:pPr>
        <w:widowControl w:val="0"/>
        <w:autoSpaceDE w:val="0"/>
        <w:autoSpaceDN w:val="0"/>
        <w:adjustRightInd w:val="0"/>
        <w:rPr>
          <w:rFonts w:ascii="Comic Sans MS" w:hAnsi="Comic Sans MS" w:cs="--unknown-1--"/>
          <w:color w:val="333333"/>
          <w:sz w:val="22"/>
          <w:szCs w:val="22"/>
          <w:lang w:val="en-US"/>
        </w:rPr>
      </w:pPr>
      <w:proofErr w:type="gramStart"/>
      <w:r w:rsidRPr="001627A0">
        <w:rPr>
          <w:rFonts w:ascii="Comic Sans MS" w:hAnsi="Comic Sans MS" w:cs="--unknown-1--"/>
          <w:color w:val="333333"/>
          <w:sz w:val="22"/>
          <w:szCs w:val="22"/>
          <w:lang w:val="en-US"/>
        </w:rPr>
        <w:t>Upon a rapier’s point.</w:t>
      </w:r>
      <w:proofErr w:type="gramEnd"/>
      <w:r w:rsidRPr="001627A0">
        <w:rPr>
          <w:rFonts w:ascii="Comic Sans MS" w:hAnsi="Comic Sans MS" w:cs="--unknown-1--"/>
          <w:color w:val="333333"/>
          <w:sz w:val="22"/>
          <w:szCs w:val="22"/>
          <w:lang w:val="en-US"/>
        </w:rPr>
        <w:t xml:space="preserve"> Stay, </w:t>
      </w:r>
      <w:proofErr w:type="spellStart"/>
      <w:r w:rsidRPr="001627A0">
        <w:rPr>
          <w:rFonts w:ascii="Comic Sans MS" w:hAnsi="Comic Sans MS" w:cs="--unknown-1--"/>
          <w:color w:val="333333"/>
          <w:sz w:val="22"/>
          <w:szCs w:val="22"/>
          <w:lang w:val="en-US"/>
        </w:rPr>
        <w:t>Tybalt</w:t>
      </w:r>
      <w:proofErr w:type="spellEnd"/>
      <w:r w:rsidRPr="001627A0">
        <w:rPr>
          <w:rFonts w:ascii="Comic Sans MS" w:hAnsi="Comic Sans MS" w:cs="--unknown-1--"/>
          <w:color w:val="333333"/>
          <w:sz w:val="22"/>
          <w:szCs w:val="22"/>
          <w:lang w:val="en-US"/>
        </w:rPr>
        <w:t>, stay!</w:t>
      </w:r>
    </w:p>
    <w:p w14:paraId="0D198CA9" w14:textId="77777777" w:rsidR="00917089" w:rsidRPr="001627A0" w:rsidRDefault="00917089" w:rsidP="00917089">
      <w:pPr>
        <w:rPr>
          <w:rFonts w:ascii="Comic Sans MS" w:hAnsi="Comic Sans MS" w:cs="--unknown-1--"/>
          <w:color w:val="333333"/>
          <w:sz w:val="22"/>
          <w:szCs w:val="22"/>
          <w:lang w:val="en-US"/>
        </w:rPr>
      </w:pPr>
      <w:r w:rsidRPr="001627A0">
        <w:rPr>
          <w:rFonts w:ascii="Comic Sans MS" w:hAnsi="Comic Sans MS" w:cs="--unknown-1--"/>
          <w:noProof/>
          <w:color w:val="333333"/>
          <w:sz w:val="22"/>
          <w:szCs w:val="22"/>
          <w:lang w:eastAsia="en-GB"/>
        </w:rPr>
        <mc:AlternateContent>
          <mc:Choice Requires="wps">
            <w:drawing>
              <wp:anchor distT="0" distB="0" distL="114300" distR="114300" simplePos="0" relativeHeight="251660288" behindDoc="0" locked="0" layoutInCell="1" allowOverlap="1" wp14:anchorId="2891D495" wp14:editId="2CD7E884">
                <wp:simplePos x="0" y="0"/>
                <wp:positionH relativeFrom="column">
                  <wp:posOffset>448945</wp:posOffset>
                </wp:positionH>
                <wp:positionV relativeFrom="paragraph">
                  <wp:posOffset>549910</wp:posOffset>
                </wp:positionV>
                <wp:extent cx="5513705" cy="393700"/>
                <wp:effectExtent l="0" t="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5513705" cy="3937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5AD57EEB" w14:textId="77777777" w:rsidR="00416E82" w:rsidRPr="00081274" w:rsidRDefault="00416E82">
                            <w:pPr>
                              <w:rPr>
                                <w:sz w:val="20"/>
                              </w:rPr>
                            </w:pPr>
                            <w:r w:rsidRPr="00081274">
                              <w:rPr>
                                <w:rFonts w:ascii="--unknown-81--" w:hAnsi="--unknown-81--" w:cs="--unknown-81--"/>
                                <w:i/>
                                <w:iCs/>
                                <w:color w:val="333333"/>
                                <w:szCs w:val="28"/>
                                <w:lang w:val="en-US"/>
                              </w:rPr>
                              <w:t>She drinks from the vial and falls on her bed, hidden by her bed curtains.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9" type="#_x0000_t202" style="position:absolute;margin-left:35.35pt;margin-top:43.3pt;width:434.15pt;height:31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hMFnQIAAHIFAAAOAAAAZHJzL2Uyb0RvYy54bWysVFtP2zAUfp+0/2D5vSTpBWhFikJRp0kI&#10;0GDi2XVsGs3xsWzTpJv47zt2klIxtIdpL8nxuZ/vXC4u21qRnbCuAp3T7CSlRGgOZaWfc/r9cT06&#10;p8R5pkumQIuc7oWjl8vPny4asxBj2IIqhSXoRLtFY3K69d4sksTxraiZOwEjNAol2Jp5fNrnpLSs&#10;Qe+1SsZpepo0YEtjgQvnkHvdCeky+pdScH8npROeqJxibj5+bfxuwjdZXrDFs2VmW/E+DfYPWdSs&#10;0hj04OqaeUZebPWHq7riFhxIf8KhTkDKiotYA1aTpe+qedgyI2ItCI4zB5jc/3PLb3f3llRlTieU&#10;aFZjix5F68kVtGQS0GmMW6DSg0E13yIbuzzwHTJD0a20dfhjOQTliPP+gG1wxpE5m2WTs3RGCUfZ&#10;ZI50BD95szbW+S8CahKInFrsXYSU7W6cx0xQdVAJwZSOvUP/KA6MEClC/ms1OxsXZ7P56LSYZaNp&#10;lp6PiiIdj67XRVqk0/VqPr16DUWgy8E+CYV2BUXK75XownwTEgHCEsYxnTiaYqUs2TEcqvJHhAM9&#10;KY2awURWSh2Mso+MlB+Met2YfxzXg2H6keFbNDFox4ig/cGwrjTYvxvLTh8BOKo1kL7dtP009L3f&#10;QLnH1lvoVscZvq6wPzfM+XtmcVew27j//g4/UkGTU+gpSrZgf37ED/o4wiilpMHdy6nG40CJ+qpx&#10;tOfZdBpWNT6m2Ep82GPJ5liiX+oVYB8yvDOGRzLoezWQ0kL9hEeiCDFRxDTHyDn1A7ny3T3AI8NF&#10;UUQlXE7D/I1+MDy4DhiH2Xtsn5g1/YB6HJ1bGHaULd7NaacbLDUULx5kFYc4oNxh2qOPix0HsT9C&#10;4XIcv6PW26lc/gYAAP//AwBQSwMEFAAGAAgAAAAhAJVuYtPbAAAACQEAAA8AAABkcnMvZG93bnJl&#10;di54bWxMj0FOwzAQRfdI3MEaJHbUoQU3DXEqhETXpOUAbjwkEfY4ip00cHqGFSxH/+nP++V+8U7M&#10;OMY+kIb7VQYCqQm2p1bD++n1LgcRkyFrXCDU8IUR9tX1VWkKGy5U43xMreASioXR0KU0FFLGpkNv&#10;4ioMSJx9hNGbxOfYSjuaC5d7J9dZpqQ3PfGHzgz40mHzeZy8ho2b5seDOzjVWvW2rr9nVY9S69ub&#10;5fkJRMIl/cHwq8/qULHTOUxko3AattmWSQ25UiA43212vO3M4EOuQFal/L+g+gEAAP//AwBQSwEC&#10;LQAUAAYACAAAACEAtoM4kv4AAADhAQAAEwAAAAAAAAAAAAAAAAAAAAAAW0NvbnRlbnRfVHlwZXNd&#10;LnhtbFBLAQItABQABgAIAAAAIQA4/SH/1gAAAJQBAAALAAAAAAAAAAAAAAAAAC8BAABfcmVscy8u&#10;cmVsc1BLAQItABQABgAIAAAAIQCpohMFnQIAAHIFAAAOAAAAAAAAAAAAAAAAAC4CAABkcnMvZTJv&#10;RG9jLnhtbFBLAQItABQABgAIAAAAIQCVbmLT2wAAAAkBAAAPAAAAAAAAAAAAAAAAAPcEAABkcnMv&#10;ZG93bnJldi54bWxQSwUGAAAAAAQABADzAAAA/wUAAAAA&#10;" fillcolor="white [3201]" strokecolor="black [3200]" strokeweight="2pt">
                <v:textbox>
                  <w:txbxContent>
                    <w:p w14:paraId="5AD57EEB" w14:textId="77777777" w:rsidR="00416E82" w:rsidRPr="00081274" w:rsidRDefault="00416E82">
                      <w:pPr>
                        <w:rPr>
                          <w:sz w:val="20"/>
                        </w:rPr>
                      </w:pPr>
                      <w:r w:rsidRPr="00081274">
                        <w:rPr>
                          <w:rFonts w:ascii="--unknown-81--" w:hAnsi="--unknown-81--" w:cs="--unknown-81--"/>
                          <w:i/>
                          <w:iCs/>
                          <w:color w:val="333333"/>
                          <w:szCs w:val="28"/>
                          <w:lang w:val="en-US"/>
                        </w:rPr>
                        <w:t>She drinks from the vial and falls on her bed, hidden by her bed curtains.</w:t>
                      </w:r>
                    </w:p>
                  </w:txbxContent>
                </v:textbox>
                <w10:wrap type="square"/>
              </v:shape>
            </w:pict>
          </mc:Fallback>
        </mc:AlternateContent>
      </w:r>
      <w:r w:rsidRPr="001627A0">
        <w:rPr>
          <w:rFonts w:ascii="Comic Sans MS" w:hAnsi="Comic Sans MS" w:cs="--unknown-1--"/>
          <w:color w:val="333333"/>
          <w:sz w:val="22"/>
          <w:szCs w:val="22"/>
          <w:lang w:val="en-US"/>
        </w:rPr>
        <w:t>Romeo, Romeo, Romeo! Here’s drink. I drink to thee.</w:t>
      </w:r>
    </w:p>
    <w:p w14:paraId="2835F1C8" w14:textId="77777777" w:rsidR="00917089" w:rsidRPr="00FC0E73" w:rsidRDefault="00917089" w:rsidP="00917089">
      <w:pPr>
        <w:rPr>
          <w:rFonts w:ascii="Comic Sans MS" w:hAnsi="Comic Sans MS" w:cs="--unknown-1--"/>
          <w:color w:val="333333"/>
          <w:sz w:val="22"/>
          <w:szCs w:val="22"/>
          <w:u w:val="single"/>
          <w:lang w:val="en-US"/>
        </w:rPr>
      </w:pPr>
      <w:r w:rsidRPr="00FC0E73">
        <w:rPr>
          <w:rFonts w:ascii="Comic Sans MS" w:hAnsi="Comic Sans MS" w:cs="--unknown-1--"/>
          <w:color w:val="333333"/>
          <w:sz w:val="22"/>
          <w:szCs w:val="22"/>
          <w:u w:val="single"/>
          <w:lang w:val="en-US"/>
        </w:rPr>
        <w:lastRenderedPageBreak/>
        <w:t>Questions</w:t>
      </w:r>
    </w:p>
    <w:p w14:paraId="38895CF3" w14:textId="77777777" w:rsidR="00917089" w:rsidRPr="00FC0E73" w:rsidRDefault="00917089" w:rsidP="00917089">
      <w:pPr>
        <w:rPr>
          <w:rFonts w:ascii="Comic Sans MS" w:hAnsi="Comic Sans MS" w:cs="--unknown-1--"/>
          <w:color w:val="333333"/>
          <w:sz w:val="22"/>
          <w:szCs w:val="22"/>
          <w:u w:val="single"/>
          <w:lang w:val="en-US"/>
        </w:rPr>
      </w:pPr>
    </w:p>
    <w:p w14:paraId="08BFA136" w14:textId="77777777" w:rsidR="00917089" w:rsidRPr="00FC0E73" w:rsidRDefault="00917089" w:rsidP="00917089">
      <w:pPr>
        <w:rPr>
          <w:rFonts w:ascii="Comic Sans MS" w:hAnsi="Comic Sans MS" w:cs="--unknown-1--"/>
          <w:color w:val="333333"/>
          <w:sz w:val="22"/>
          <w:szCs w:val="22"/>
          <w:lang w:val="en-US"/>
        </w:rPr>
      </w:pPr>
      <w:r w:rsidRPr="00FC0E73">
        <w:rPr>
          <w:rFonts w:ascii="Comic Sans MS" w:hAnsi="Comic Sans MS" w:cs="--unknown-1--"/>
          <w:color w:val="333333"/>
          <w:sz w:val="22"/>
          <w:szCs w:val="22"/>
          <w:lang w:val="en-US"/>
        </w:rPr>
        <w:t xml:space="preserve">Answer the following questions in </w:t>
      </w:r>
      <w:r w:rsidRPr="00FC0E73">
        <w:rPr>
          <w:rFonts w:ascii="Comic Sans MS" w:hAnsi="Comic Sans MS" w:cs="--unknown-1--"/>
          <w:color w:val="333333"/>
          <w:sz w:val="22"/>
          <w:szCs w:val="22"/>
          <w:u w:val="single"/>
          <w:lang w:val="en-US"/>
        </w:rPr>
        <w:t>full sentences</w:t>
      </w:r>
      <w:r w:rsidRPr="00FC0E73">
        <w:rPr>
          <w:rFonts w:ascii="Comic Sans MS" w:hAnsi="Comic Sans MS" w:cs="--unknown-1--"/>
          <w:color w:val="333333"/>
          <w:sz w:val="22"/>
          <w:szCs w:val="22"/>
          <w:lang w:val="en-US"/>
        </w:rPr>
        <w:t xml:space="preserve"> in your book.</w:t>
      </w:r>
    </w:p>
    <w:p w14:paraId="3A983A4F" w14:textId="77777777" w:rsidR="00917089" w:rsidRPr="00FC0E73" w:rsidRDefault="00917089" w:rsidP="00917089">
      <w:pPr>
        <w:rPr>
          <w:rFonts w:ascii="Comic Sans MS" w:hAnsi="Comic Sans MS" w:cs="--unknown-1--"/>
          <w:color w:val="333333"/>
          <w:sz w:val="22"/>
          <w:szCs w:val="22"/>
          <w:lang w:val="en-US"/>
        </w:rPr>
      </w:pPr>
    </w:p>
    <w:p w14:paraId="7D01AA2F" w14:textId="77777777" w:rsidR="00917089" w:rsidRPr="00FC0E73" w:rsidRDefault="00917089" w:rsidP="00917089">
      <w:pPr>
        <w:rPr>
          <w:rFonts w:ascii="Comic Sans MS" w:hAnsi="Comic Sans MS" w:cs="--unknown-1--"/>
          <w:color w:val="333333"/>
          <w:sz w:val="22"/>
          <w:szCs w:val="22"/>
          <w:lang w:val="en-US"/>
        </w:rPr>
      </w:pPr>
      <w:r w:rsidRPr="00FC0E73">
        <w:rPr>
          <w:rFonts w:ascii="Comic Sans MS" w:hAnsi="Comic Sans MS" w:cs="--unknown-1--"/>
          <w:b/>
          <w:color w:val="333333"/>
          <w:sz w:val="22"/>
          <w:szCs w:val="22"/>
          <w:lang w:val="en-US"/>
        </w:rPr>
        <w:t>1)</w:t>
      </w:r>
      <w:r w:rsidRPr="00FC0E73">
        <w:rPr>
          <w:rFonts w:ascii="Comic Sans MS" w:hAnsi="Comic Sans MS" w:cs="--unknown-1--"/>
          <w:color w:val="333333"/>
          <w:sz w:val="22"/>
          <w:szCs w:val="22"/>
          <w:lang w:val="en-US"/>
        </w:rPr>
        <w:t xml:space="preserve"> What are your first impressions of Juliet having read Act 4 Scene 3? How does she feel?</w:t>
      </w:r>
    </w:p>
    <w:p w14:paraId="43EAC3D6" w14:textId="77777777" w:rsidR="00917089" w:rsidRPr="00FC0E73" w:rsidRDefault="00917089" w:rsidP="00917089">
      <w:pPr>
        <w:rPr>
          <w:rFonts w:ascii="Comic Sans MS" w:hAnsi="Comic Sans MS"/>
          <w:sz w:val="22"/>
          <w:szCs w:val="22"/>
          <w:lang w:val="en-US"/>
        </w:rPr>
      </w:pPr>
    </w:p>
    <w:p w14:paraId="2067BED6" w14:textId="77777777" w:rsidR="00917089" w:rsidRPr="00FC0E73" w:rsidRDefault="00917089" w:rsidP="00917089">
      <w:pPr>
        <w:rPr>
          <w:rFonts w:ascii="Comic Sans MS" w:hAnsi="Comic Sans MS" w:cs="--unknown-1--"/>
          <w:color w:val="333333"/>
          <w:sz w:val="22"/>
          <w:szCs w:val="22"/>
          <w:lang w:val="en-US"/>
        </w:rPr>
      </w:pPr>
      <w:r w:rsidRPr="00FC0E73">
        <w:rPr>
          <w:rFonts w:ascii="Comic Sans MS" w:hAnsi="Comic Sans MS" w:cs="--unknown-1--"/>
          <w:b/>
          <w:color w:val="333333"/>
          <w:sz w:val="22"/>
          <w:szCs w:val="22"/>
          <w:lang w:val="en-US"/>
        </w:rPr>
        <w:t>2)</w:t>
      </w:r>
      <w:r w:rsidRPr="00FC0E73">
        <w:rPr>
          <w:rFonts w:ascii="Comic Sans MS" w:hAnsi="Comic Sans MS" w:cs="--unknown-1--"/>
          <w:color w:val="333333"/>
          <w:sz w:val="22"/>
          <w:szCs w:val="22"/>
          <w:lang w:val="en-US"/>
        </w:rPr>
        <w:t xml:space="preserve"> Within the first 4 lines Juliet references the temperature. Why? (</w:t>
      </w:r>
      <w:proofErr w:type="gramStart"/>
      <w:r w:rsidRPr="00FC0E73">
        <w:rPr>
          <w:rFonts w:ascii="Comic Sans MS" w:hAnsi="Comic Sans MS" w:cs="--unknown-1--"/>
          <w:color w:val="333333"/>
          <w:sz w:val="22"/>
          <w:szCs w:val="22"/>
          <w:lang w:val="en-US"/>
        </w:rPr>
        <w:t>hint</w:t>
      </w:r>
      <w:proofErr w:type="gramEnd"/>
      <w:r w:rsidRPr="00FC0E73">
        <w:rPr>
          <w:rFonts w:ascii="Comic Sans MS" w:hAnsi="Comic Sans MS" w:cs="--unknown-1--"/>
          <w:color w:val="333333"/>
          <w:sz w:val="22"/>
          <w:szCs w:val="22"/>
          <w:lang w:val="en-US"/>
        </w:rPr>
        <w:t>: think about the denotations)</w:t>
      </w:r>
    </w:p>
    <w:p w14:paraId="4710E644" w14:textId="77777777" w:rsidR="00917089" w:rsidRPr="00FC0E73" w:rsidRDefault="00917089" w:rsidP="00917089">
      <w:pPr>
        <w:rPr>
          <w:rFonts w:ascii="Comic Sans MS" w:hAnsi="Comic Sans MS" w:cs="--unknown-1--"/>
          <w:color w:val="333333"/>
          <w:sz w:val="22"/>
          <w:szCs w:val="22"/>
          <w:lang w:val="en-US"/>
        </w:rPr>
      </w:pPr>
    </w:p>
    <w:p w14:paraId="6E5EA654" w14:textId="77777777" w:rsidR="00917089" w:rsidRPr="00FC0E73" w:rsidRDefault="00917089" w:rsidP="00917089">
      <w:pPr>
        <w:rPr>
          <w:rFonts w:ascii="Comic Sans MS" w:hAnsi="Comic Sans MS" w:cs="--unknown-1--"/>
          <w:color w:val="333333"/>
          <w:sz w:val="22"/>
          <w:szCs w:val="22"/>
          <w:lang w:val="en-US"/>
        </w:rPr>
      </w:pPr>
      <w:r w:rsidRPr="00FC0E73">
        <w:rPr>
          <w:rFonts w:ascii="Comic Sans MS" w:hAnsi="Comic Sans MS" w:cs="--unknown-1--"/>
          <w:b/>
          <w:color w:val="333333"/>
          <w:sz w:val="22"/>
          <w:szCs w:val="22"/>
          <w:lang w:val="en-US"/>
        </w:rPr>
        <w:t>3)</w:t>
      </w:r>
      <w:r w:rsidRPr="00FC0E73">
        <w:rPr>
          <w:rFonts w:ascii="Comic Sans MS" w:hAnsi="Comic Sans MS" w:cs="--unknown-1--"/>
          <w:color w:val="333333"/>
          <w:sz w:val="22"/>
          <w:szCs w:val="22"/>
          <w:lang w:val="en-US"/>
        </w:rPr>
        <w:t xml:space="preserve"> Juliet starts to question herself, ‘</w:t>
      </w:r>
      <w:r w:rsidRPr="00FC0E73">
        <w:rPr>
          <w:rFonts w:ascii="Comic Sans MS" w:hAnsi="Comic Sans MS" w:cs="--unknown-1--"/>
          <w:b/>
          <w:color w:val="333333"/>
          <w:sz w:val="22"/>
          <w:szCs w:val="22"/>
          <w:lang w:val="en-US"/>
        </w:rPr>
        <w:t>What if this mixture do not work at all? Shall I be married then tomorrow morning?</w:t>
      </w:r>
      <w:r w:rsidRPr="00FC0E73">
        <w:rPr>
          <w:rFonts w:ascii="Comic Sans MS" w:hAnsi="Comic Sans MS" w:cs="--unknown-1--"/>
          <w:color w:val="333333"/>
          <w:sz w:val="22"/>
          <w:szCs w:val="22"/>
          <w:lang w:val="en-US"/>
        </w:rPr>
        <w:t>’</w:t>
      </w:r>
    </w:p>
    <w:p w14:paraId="401FC65F" w14:textId="77777777" w:rsidR="001627A0" w:rsidRPr="00FC0E73" w:rsidRDefault="00917089" w:rsidP="00917089">
      <w:pPr>
        <w:rPr>
          <w:rFonts w:ascii="Comic Sans MS" w:hAnsi="Comic Sans MS" w:cs="--unknown-1--"/>
          <w:color w:val="333333"/>
          <w:sz w:val="22"/>
          <w:szCs w:val="22"/>
          <w:lang w:val="en-US"/>
        </w:rPr>
      </w:pPr>
      <w:r w:rsidRPr="00FC0E73">
        <w:rPr>
          <w:rFonts w:ascii="Comic Sans MS" w:hAnsi="Comic Sans MS" w:cs="--unknown-1--"/>
          <w:b/>
          <w:color w:val="333333"/>
          <w:sz w:val="22"/>
          <w:szCs w:val="22"/>
          <w:lang w:val="en-US"/>
        </w:rPr>
        <w:t>a)</w:t>
      </w:r>
      <w:r w:rsidRPr="00FC0E73">
        <w:rPr>
          <w:rFonts w:ascii="Comic Sans MS" w:hAnsi="Comic Sans MS" w:cs="--unknown-1--"/>
          <w:color w:val="333333"/>
          <w:sz w:val="22"/>
          <w:szCs w:val="22"/>
          <w:lang w:val="en-US"/>
        </w:rPr>
        <w:t xml:space="preserve"> Who is she supposed to be marrying in the morning?</w:t>
      </w:r>
    </w:p>
    <w:p w14:paraId="1E0A0D0B" w14:textId="77777777" w:rsidR="00917089" w:rsidRPr="00FC0E73" w:rsidRDefault="00917089" w:rsidP="00917089">
      <w:pPr>
        <w:rPr>
          <w:rFonts w:ascii="Comic Sans MS" w:hAnsi="Comic Sans MS" w:cs="--unknown-1--"/>
          <w:color w:val="333333"/>
          <w:sz w:val="22"/>
          <w:szCs w:val="22"/>
          <w:lang w:val="en-US"/>
        </w:rPr>
      </w:pPr>
      <w:r w:rsidRPr="00FC0E73">
        <w:rPr>
          <w:rFonts w:ascii="Comic Sans MS" w:hAnsi="Comic Sans MS" w:cs="--unknown-1--"/>
          <w:b/>
          <w:color w:val="333333"/>
          <w:sz w:val="22"/>
          <w:szCs w:val="22"/>
          <w:lang w:val="en-US"/>
        </w:rPr>
        <w:t>b)</w:t>
      </w:r>
      <w:r w:rsidRPr="00FC0E73">
        <w:rPr>
          <w:rFonts w:ascii="Comic Sans MS" w:hAnsi="Comic Sans MS" w:cs="--unknown-1--"/>
          <w:color w:val="333333"/>
          <w:sz w:val="22"/>
          <w:szCs w:val="22"/>
          <w:lang w:val="en-US"/>
        </w:rPr>
        <w:t xml:space="preserve"> How many rhetorical questions are there in thi</w:t>
      </w:r>
      <w:r w:rsidR="001627A0" w:rsidRPr="00FC0E73">
        <w:rPr>
          <w:rFonts w:ascii="Comic Sans MS" w:hAnsi="Comic Sans MS" w:cs="--unknown-1--"/>
          <w:color w:val="333333"/>
          <w:sz w:val="22"/>
          <w:szCs w:val="22"/>
          <w:lang w:val="en-US"/>
        </w:rPr>
        <w:t xml:space="preserve">s section? (Hint: count </w:t>
      </w:r>
      <w:proofErr w:type="gramStart"/>
      <w:r w:rsidR="001627A0" w:rsidRPr="00FC0E73">
        <w:rPr>
          <w:rFonts w:ascii="Comic Sans MS" w:hAnsi="Comic Sans MS" w:cs="--unknown-1--"/>
          <w:color w:val="333333"/>
          <w:sz w:val="22"/>
          <w:szCs w:val="22"/>
          <w:lang w:val="en-US"/>
        </w:rPr>
        <w:t>the ?)</w:t>
      </w:r>
      <w:proofErr w:type="gramEnd"/>
    </w:p>
    <w:p w14:paraId="02A3335F" w14:textId="77777777" w:rsidR="00917089" w:rsidRPr="00FC0E73" w:rsidRDefault="00917089" w:rsidP="00917089">
      <w:pPr>
        <w:rPr>
          <w:rFonts w:ascii="Comic Sans MS" w:hAnsi="Comic Sans MS" w:cs="--unknown-1--"/>
          <w:color w:val="333333"/>
          <w:sz w:val="22"/>
          <w:szCs w:val="22"/>
          <w:lang w:val="en-US"/>
        </w:rPr>
      </w:pPr>
      <w:r w:rsidRPr="00FC0E73">
        <w:rPr>
          <w:rFonts w:ascii="Comic Sans MS" w:hAnsi="Comic Sans MS" w:cs="--unknown-1--"/>
          <w:b/>
          <w:color w:val="333333"/>
          <w:sz w:val="22"/>
          <w:szCs w:val="22"/>
          <w:lang w:val="en-US"/>
        </w:rPr>
        <w:t>c)</w:t>
      </w:r>
      <w:r w:rsidRPr="00FC0E73">
        <w:rPr>
          <w:rFonts w:ascii="Comic Sans MS" w:hAnsi="Comic Sans MS" w:cs="--unknown-1--"/>
          <w:color w:val="333333"/>
          <w:sz w:val="22"/>
          <w:szCs w:val="22"/>
          <w:lang w:val="en-US"/>
        </w:rPr>
        <w:t xml:space="preserve"> How do you think Juliet is feeling here?</w:t>
      </w:r>
    </w:p>
    <w:p w14:paraId="49F664DB" w14:textId="77777777" w:rsidR="00917089" w:rsidRPr="00FC0E73" w:rsidRDefault="00917089" w:rsidP="00917089">
      <w:pPr>
        <w:rPr>
          <w:rFonts w:ascii="Comic Sans MS" w:hAnsi="Comic Sans MS" w:cs="--unknown-1--"/>
          <w:color w:val="333333"/>
          <w:sz w:val="22"/>
          <w:szCs w:val="22"/>
          <w:lang w:val="en-US"/>
        </w:rPr>
      </w:pPr>
    </w:p>
    <w:p w14:paraId="0C87F8E2" w14:textId="77777777" w:rsidR="00917089" w:rsidRPr="00FC0E73" w:rsidRDefault="00917089" w:rsidP="00917089">
      <w:pPr>
        <w:rPr>
          <w:rFonts w:ascii="Comic Sans MS" w:hAnsi="Comic Sans MS" w:cs="--unknown-1--"/>
          <w:color w:val="333333"/>
          <w:sz w:val="22"/>
          <w:szCs w:val="22"/>
          <w:lang w:val="en-US"/>
        </w:rPr>
      </w:pPr>
      <w:r w:rsidRPr="00FC0E73">
        <w:rPr>
          <w:rFonts w:ascii="Comic Sans MS" w:hAnsi="Comic Sans MS" w:cs="--unknown-1--"/>
          <w:b/>
          <w:color w:val="333333"/>
          <w:sz w:val="22"/>
          <w:szCs w:val="22"/>
          <w:lang w:val="en-US"/>
        </w:rPr>
        <w:t>4)</w:t>
      </w:r>
      <w:r w:rsidRPr="00FC0E73">
        <w:rPr>
          <w:rFonts w:ascii="Comic Sans MS" w:hAnsi="Comic Sans MS" w:cs="--unknown-1--"/>
          <w:color w:val="333333"/>
          <w:sz w:val="22"/>
          <w:szCs w:val="22"/>
          <w:lang w:val="en-US"/>
        </w:rPr>
        <w:t xml:space="preserve"> Who will be in the tomb with Juliet and how does she feel about that?</w:t>
      </w:r>
    </w:p>
    <w:p w14:paraId="5763BFFB" w14:textId="77777777" w:rsidR="00917089" w:rsidRPr="00FC0E73" w:rsidRDefault="00917089" w:rsidP="00917089">
      <w:pPr>
        <w:rPr>
          <w:rFonts w:ascii="Comic Sans MS" w:hAnsi="Comic Sans MS" w:cs="--unknown-1--"/>
          <w:color w:val="333333"/>
          <w:sz w:val="22"/>
          <w:szCs w:val="22"/>
          <w:lang w:val="en-US"/>
        </w:rPr>
      </w:pPr>
    </w:p>
    <w:p w14:paraId="28C8DDC5" w14:textId="77777777" w:rsidR="00917089" w:rsidRPr="00FC0E73" w:rsidRDefault="00917089" w:rsidP="00917089">
      <w:pPr>
        <w:rPr>
          <w:rFonts w:ascii="Comic Sans MS" w:hAnsi="Comic Sans MS" w:cs="--unknown-1--"/>
          <w:color w:val="333333"/>
          <w:sz w:val="22"/>
          <w:szCs w:val="22"/>
          <w:lang w:val="en-US"/>
        </w:rPr>
      </w:pPr>
      <w:r w:rsidRPr="00FC0E73">
        <w:rPr>
          <w:rFonts w:ascii="Comic Sans MS" w:hAnsi="Comic Sans MS" w:cs="--unknown-1--"/>
          <w:b/>
          <w:color w:val="333333"/>
          <w:sz w:val="22"/>
          <w:szCs w:val="22"/>
          <w:lang w:val="en-US"/>
        </w:rPr>
        <w:t>5)</w:t>
      </w:r>
      <w:r w:rsidRPr="00FC0E73">
        <w:rPr>
          <w:rFonts w:ascii="Comic Sans MS" w:hAnsi="Comic Sans MS" w:cs="--unknown-1--"/>
          <w:color w:val="333333"/>
          <w:sz w:val="22"/>
          <w:szCs w:val="22"/>
          <w:lang w:val="en-US"/>
        </w:rPr>
        <w:t xml:space="preserve"> In this scene it has been argued that Juliet shows signs of madness. Find </w:t>
      </w:r>
      <w:r w:rsidRPr="00FC0E73">
        <w:rPr>
          <w:rFonts w:ascii="Comic Sans MS" w:hAnsi="Comic Sans MS" w:cs="--unknown-1--"/>
          <w:b/>
          <w:color w:val="333333"/>
          <w:sz w:val="22"/>
          <w:szCs w:val="22"/>
          <w:lang w:val="en-US"/>
        </w:rPr>
        <w:t>3</w:t>
      </w:r>
      <w:r w:rsidRPr="00FC0E73">
        <w:rPr>
          <w:rFonts w:ascii="Comic Sans MS" w:hAnsi="Comic Sans MS" w:cs="--unknown-1--"/>
          <w:color w:val="333333"/>
          <w:sz w:val="22"/>
          <w:szCs w:val="22"/>
          <w:lang w:val="en-US"/>
        </w:rPr>
        <w:t xml:space="preserve"> quotations  (from the original text), which show this and explain them.</w:t>
      </w:r>
    </w:p>
    <w:p w14:paraId="3CF0A363" w14:textId="77777777" w:rsidR="00917089" w:rsidRPr="00FC0E73" w:rsidRDefault="00917089" w:rsidP="00917089">
      <w:pPr>
        <w:rPr>
          <w:rFonts w:ascii="Comic Sans MS" w:hAnsi="Comic Sans MS" w:cs="--unknown-1--"/>
          <w:color w:val="333333"/>
          <w:sz w:val="22"/>
          <w:szCs w:val="22"/>
          <w:lang w:val="en-US"/>
        </w:rPr>
      </w:pPr>
    </w:p>
    <w:p w14:paraId="76B8D81D" w14:textId="77777777" w:rsidR="00917089" w:rsidRPr="00FC0E73" w:rsidRDefault="00917089" w:rsidP="00917089">
      <w:pPr>
        <w:rPr>
          <w:rFonts w:ascii="Comic Sans MS" w:hAnsi="Comic Sans MS" w:cs="--unknown-1--"/>
          <w:i/>
          <w:color w:val="333333"/>
          <w:sz w:val="22"/>
          <w:szCs w:val="22"/>
          <w:lang w:val="en-US"/>
        </w:rPr>
      </w:pPr>
      <w:r w:rsidRPr="00FC0E73">
        <w:rPr>
          <w:rFonts w:ascii="Comic Sans MS" w:hAnsi="Comic Sans MS" w:cs="--unknown-1--"/>
          <w:color w:val="333333"/>
          <w:sz w:val="22"/>
          <w:szCs w:val="22"/>
          <w:lang w:val="en-US"/>
        </w:rPr>
        <w:t>For example</w:t>
      </w:r>
      <w:proofErr w:type="gramStart"/>
      <w:r w:rsidRPr="00FC0E73">
        <w:rPr>
          <w:rFonts w:ascii="Comic Sans MS" w:hAnsi="Comic Sans MS" w:cs="--unknown-1--"/>
          <w:color w:val="333333"/>
          <w:sz w:val="22"/>
          <w:szCs w:val="22"/>
          <w:lang w:val="en-US"/>
        </w:rPr>
        <w:t xml:space="preserve">,  </w:t>
      </w:r>
      <w:r w:rsidRPr="00FC0E73">
        <w:rPr>
          <w:rFonts w:ascii="Comic Sans MS" w:hAnsi="Comic Sans MS" w:cs="--unknown-1--"/>
          <w:i/>
          <w:color w:val="333333"/>
          <w:sz w:val="22"/>
          <w:szCs w:val="22"/>
          <w:lang w:val="en-US"/>
        </w:rPr>
        <w:t>‘</w:t>
      </w:r>
      <w:r w:rsidRPr="00FC0E73">
        <w:rPr>
          <w:rFonts w:ascii="Comic Sans MS" w:hAnsi="Comic Sans MS" w:cs="--unknown-1--"/>
          <w:b/>
          <w:i/>
          <w:color w:val="333333"/>
          <w:sz w:val="22"/>
          <w:szCs w:val="22"/>
          <w:lang w:val="en-US"/>
        </w:rPr>
        <w:t>living</w:t>
      </w:r>
      <w:proofErr w:type="gramEnd"/>
      <w:r w:rsidRPr="00FC0E73">
        <w:rPr>
          <w:rFonts w:ascii="Comic Sans MS" w:hAnsi="Comic Sans MS" w:cs="--unknown-1--"/>
          <w:b/>
          <w:i/>
          <w:color w:val="333333"/>
          <w:sz w:val="22"/>
          <w:szCs w:val="22"/>
          <w:lang w:val="en-US"/>
        </w:rPr>
        <w:t xml:space="preserve"> mortal, hearing them, run mad - ?</w:t>
      </w:r>
      <w:r w:rsidRPr="00FC0E73">
        <w:rPr>
          <w:rFonts w:ascii="Comic Sans MS" w:hAnsi="Comic Sans MS" w:cs="--unknown-1--"/>
          <w:i/>
          <w:color w:val="333333"/>
          <w:sz w:val="22"/>
          <w:szCs w:val="22"/>
          <w:lang w:val="en-US"/>
        </w:rPr>
        <w:t xml:space="preserve">’. Juliet states that if she hears the ghosts she will ‘run mad’ which </w:t>
      </w:r>
      <w:r w:rsidR="00416E82" w:rsidRPr="00FC0E73">
        <w:rPr>
          <w:rFonts w:ascii="Comic Sans MS" w:hAnsi="Comic Sans MS" w:cs="--unknown-1--"/>
          <w:i/>
          <w:color w:val="333333"/>
          <w:sz w:val="22"/>
          <w:szCs w:val="22"/>
          <w:lang w:val="en-US"/>
        </w:rPr>
        <w:t>means</w:t>
      </w:r>
      <w:r w:rsidRPr="00FC0E73">
        <w:rPr>
          <w:rFonts w:ascii="Comic Sans MS" w:hAnsi="Comic Sans MS" w:cs="--unknown-1--"/>
          <w:i/>
          <w:color w:val="333333"/>
          <w:sz w:val="22"/>
          <w:szCs w:val="22"/>
          <w:lang w:val="en-US"/>
        </w:rPr>
        <w:t xml:space="preserve"> go insane. Juliet’s preoccupation with life and death is presented in the oxymoron</w:t>
      </w:r>
      <w:r w:rsidR="00416E82" w:rsidRPr="00FC0E73">
        <w:rPr>
          <w:rStyle w:val="FootnoteReference"/>
          <w:rFonts w:ascii="Comic Sans MS" w:hAnsi="Comic Sans MS" w:cs="--unknown-1--"/>
          <w:i/>
          <w:color w:val="333333"/>
          <w:sz w:val="22"/>
          <w:szCs w:val="22"/>
          <w:lang w:val="en-US"/>
        </w:rPr>
        <w:footnoteReference w:id="1"/>
      </w:r>
      <w:r w:rsidRPr="00FC0E73">
        <w:rPr>
          <w:rFonts w:ascii="Comic Sans MS" w:hAnsi="Comic Sans MS" w:cs="--unknown-1--"/>
          <w:i/>
          <w:color w:val="333333"/>
          <w:sz w:val="22"/>
          <w:szCs w:val="22"/>
          <w:lang w:val="en-US"/>
        </w:rPr>
        <w:t xml:space="preserve"> ‘living mortal’ which begins to show how her min</w:t>
      </w:r>
      <w:r w:rsidR="00416E82" w:rsidRPr="00FC0E73">
        <w:rPr>
          <w:rFonts w:ascii="Comic Sans MS" w:hAnsi="Comic Sans MS" w:cs="--unknown-1--"/>
          <w:i/>
          <w:color w:val="333333"/>
          <w:sz w:val="22"/>
          <w:szCs w:val="22"/>
          <w:lang w:val="en-US"/>
        </w:rPr>
        <w:t>d is deteriorating into madness as she is starting to dwell upon the notion of there being a living dead.</w:t>
      </w:r>
    </w:p>
    <w:p w14:paraId="2C47D7DB" w14:textId="77777777" w:rsidR="00917089" w:rsidRPr="00FC0E73" w:rsidRDefault="00917089" w:rsidP="00917089">
      <w:pPr>
        <w:rPr>
          <w:rFonts w:ascii="Comic Sans MS" w:hAnsi="Comic Sans MS" w:cs="--unknown-1--"/>
          <w:i/>
          <w:color w:val="333333"/>
          <w:sz w:val="22"/>
          <w:szCs w:val="22"/>
          <w:lang w:val="en-US"/>
        </w:rPr>
      </w:pPr>
    </w:p>
    <w:p w14:paraId="5B30C832" w14:textId="77777777" w:rsidR="001627A0" w:rsidRPr="00FC0E73" w:rsidRDefault="00917089" w:rsidP="00917089">
      <w:pPr>
        <w:rPr>
          <w:rFonts w:ascii="Comic Sans MS" w:hAnsi="Comic Sans MS" w:cs="--unknown-1--"/>
          <w:color w:val="333333"/>
          <w:sz w:val="22"/>
          <w:szCs w:val="22"/>
          <w:lang w:val="en-US"/>
        </w:rPr>
      </w:pPr>
      <w:r w:rsidRPr="00FC0E73">
        <w:rPr>
          <w:rFonts w:ascii="Comic Sans MS" w:hAnsi="Comic Sans MS" w:cs="--unknown-1--"/>
          <w:b/>
          <w:color w:val="333333"/>
          <w:sz w:val="22"/>
          <w:szCs w:val="22"/>
          <w:lang w:val="en-US"/>
        </w:rPr>
        <w:t>6)</w:t>
      </w:r>
      <w:r w:rsidRPr="00FC0E73">
        <w:rPr>
          <w:rFonts w:ascii="Comic Sans MS" w:hAnsi="Comic Sans MS" w:cs="--unknown-1--"/>
          <w:color w:val="333333"/>
          <w:sz w:val="22"/>
          <w:szCs w:val="22"/>
          <w:lang w:val="en-US"/>
        </w:rPr>
        <w:t xml:space="preserve"> Using your knowledge of the play, </w:t>
      </w:r>
      <w:r w:rsidRPr="00FC0E73">
        <w:rPr>
          <w:rFonts w:ascii="Comic Sans MS" w:hAnsi="Comic Sans MS" w:cs="--unknown-1--"/>
          <w:b/>
          <w:color w:val="333333"/>
          <w:sz w:val="22"/>
          <w:szCs w:val="22"/>
          <w:lang w:val="en-US"/>
        </w:rPr>
        <w:t>do you think that Juliet is mad</w:t>
      </w:r>
      <w:r w:rsidRPr="00FC0E73">
        <w:rPr>
          <w:rFonts w:ascii="Comic Sans MS" w:hAnsi="Comic Sans MS" w:cs="--unknown-1--"/>
          <w:color w:val="333333"/>
          <w:sz w:val="22"/>
          <w:szCs w:val="22"/>
          <w:lang w:val="en-US"/>
        </w:rPr>
        <w:t xml:space="preserve">? </w:t>
      </w:r>
      <w:r w:rsidR="001627A0" w:rsidRPr="00FC0E73">
        <w:rPr>
          <w:rFonts w:ascii="Comic Sans MS" w:hAnsi="Comic Sans MS" w:cs="--unknown-1--"/>
          <w:color w:val="333333"/>
          <w:sz w:val="22"/>
          <w:szCs w:val="22"/>
          <w:lang w:val="en-US"/>
        </w:rPr>
        <w:t>To support your answer reference different events which have happened in the play to make her feel this way. (Excellent learners will use quotation from the text to support their answer)</w:t>
      </w:r>
    </w:p>
    <w:p w14:paraId="797D059F" w14:textId="77777777" w:rsidR="001627A0" w:rsidRPr="00FC0E73" w:rsidRDefault="001627A0" w:rsidP="00917089">
      <w:pPr>
        <w:rPr>
          <w:rFonts w:ascii="Comic Sans MS" w:hAnsi="Comic Sans MS" w:cs="--unknown-1--"/>
          <w:color w:val="333333"/>
          <w:sz w:val="20"/>
          <w:szCs w:val="20"/>
          <w:lang w:val="en-US"/>
        </w:rPr>
      </w:pPr>
    </w:p>
    <w:p w14:paraId="4C4D8E56" w14:textId="77777777" w:rsidR="001627A0" w:rsidRPr="00FC0E73" w:rsidRDefault="001627A0" w:rsidP="001627A0">
      <w:pPr>
        <w:ind w:left="1440"/>
        <w:rPr>
          <w:rFonts w:ascii="Comic Sans MS" w:hAnsi="Comic Sans MS" w:cs="--unknown-1--"/>
          <w:b/>
          <w:color w:val="333333"/>
          <w:sz w:val="20"/>
          <w:szCs w:val="20"/>
          <w:u w:val="single"/>
          <w:lang w:val="en-US"/>
        </w:rPr>
      </w:pPr>
      <w:r w:rsidRPr="00FC0E73">
        <w:rPr>
          <w:rFonts w:ascii="Comic Sans MS" w:hAnsi="Comic Sans MS" w:cs="--unknown-1--"/>
          <w:b/>
          <w:color w:val="333333"/>
          <w:sz w:val="20"/>
          <w:szCs w:val="20"/>
          <w:u w:val="single"/>
          <w:lang w:val="en-US"/>
        </w:rPr>
        <w:t>Possible sentence starters</w:t>
      </w:r>
    </w:p>
    <w:p w14:paraId="565A5088" w14:textId="77777777" w:rsidR="001627A0" w:rsidRPr="00FC0E73" w:rsidRDefault="001627A0" w:rsidP="001627A0">
      <w:pPr>
        <w:ind w:left="1440"/>
        <w:rPr>
          <w:rFonts w:ascii="Comic Sans MS" w:hAnsi="Comic Sans MS" w:cs="--unknown-1--"/>
          <w:color w:val="333333"/>
          <w:sz w:val="20"/>
          <w:szCs w:val="20"/>
          <w:lang w:val="en-US"/>
        </w:rPr>
      </w:pPr>
    </w:p>
    <w:p w14:paraId="61D062B2" w14:textId="77777777" w:rsidR="001627A0" w:rsidRPr="00FC0E73" w:rsidRDefault="001627A0" w:rsidP="001627A0">
      <w:pPr>
        <w:ind w:left="1440"/>
        <w:rPr>
          <w:rFonts w:ascii="Comic Sans MS" w:hAnsi="Comic Sans MS" w:cs="--unknown-1--"/>
          <w:color w:val="333333"/>
          <w:sz w:val="20"/>
          <w:szCs w:val="20"/>
          <w:lang w:val="en-US"/>
        </w:rPr>
      </w:pPr>
      <w:r w:rsidRPr="00FC0E73">
        <w:rPr>
          <w:rFonts w:ascii="Comic Sans MS" w:hAnsi="Comic Sans MS" w:cs="--unknown-1--"/>
          <w:color w:val="333333"/>
          <w:sz w:val="20"/>
          <w:szCs w:val="20"/>
          <w:lang w:val="en-US"/>
        </w:rPr>
        <w:t>By Act 4 Scene 3, I think that Juliet [is/is not] mad…</w:t>
      </w:r>
    </w:p>
    <w:p w14:paraId="12673915" w14:textId="77777777" w:rsidR="001627A0" w:rsidRPr="00FC0E73" w:rsidRDefault="001627A0" w:rsidP="001627A0">
      <w:pPr>
        <w:ind w:left="1440"/>
        <w:rPr>
          <w:rFonts w:ascii="Comic Sans MS" w:hAnsi="Comic Sans MS" w:cs="--unknown-1--"/>
          <w:color w:val="333333"/>
          <w:sz w:val="20"/>
          <w:szCs w:val="20"/>
          <w:lang w:val="en-US"/>
        </w:rPr>
      </w:pPr>
    </w:p>
    <w:p w14:paraId="1D059C1E" w14:textId="77777777" w:rsidR="001627A0" w:rsidRPr="00FC0E73" w:rsidRDefault="001627A0" w:rsidP="001627A0">
      <w:pPr>
        <w:ind w:left="1440"/>
        <w:rPr>
          <w:rFonts w:ascii="Comic Sans MS" w:hAnsi="Comic Sans MS" w:cs="--unknown-1--"/>
          <w:color w:val="333333"/>
          <w:sz w:val="20"/>
          <w:szCs w:val="20"/>
          <w:lang w:val="en-US"/>
        </w:rPr>
      </w:pPr>
      <w:r w:rsidRPr="00FC0E73">
        <w:rPr>
          <w:rFonts w:ascii="Comic Sans MS" w:hAnsi="Comic Sans MS" w:cs="--unknown-1--"/>
          <w:color w:val="333333"/>
          <w:sz w:val="20"/>
          <w:szCs w:val="20"/>
          <w:lang w:val="en-US"/>
        </w:rPr>
        <w:t>Earlier in the play…</w:t>
      </w:r>
    </w:p>
    <w:p w14:paraId="7B42FB4B" w14:textId="77777777" w:rsidR="001627A0" w:rsidRPr="00FC0E73" w:rsidRDefault="001627A0" w:rsidP="001627A0">
      <w:pPr>
        <w:ind w:left="1440"/>
        <w:rPr>
          <w:rFonts w:ascii="Comic Sans MS" w:hAnsi="Comic Sans MS" w:cs="--unknown-1--"/>
          <w:color w:val="333333"/>
          <w:sz w:val="20"/>
          <w:szCs w:val="20"/>
          <w:lang w:val="en-US"/>
        </w:rPr>
      </w:pPr>
      <w:r w:rsidRPr="00FC0E73">
        <w:rPr>
          <w:rFonts w:ascii="Comic Sans MS" w:hAnsi="Comic Sans MS" w:cs="--unknown-1--"/>
          <w:color w:val="333333"/>
          <w:sz w:val="20"/>
          <w:szCs w:val="20"/>
          <w:lang w:val="en-US"/>
        </w:rPr>
        <w:t>Following those events</w:t>
      </w:r>
      <w:proofErr w:type="gramStart"/>
      <w:r w:rsidRPr="00FC0E73">
        <w:rPr>
          <w:rFonts w:ascii="Comic Sans MS" w:hAnsi="Comic Sans MS" w:cs="--unknown-1--"/>
          <w:color w:val="333333"/>
          <w:sz w:val="20"/>
          <w:szCs w:val="20"/>
          <w:lang w:val="en-US"/>
        </w:rPr>
        <w:t>,…</w:t>
      </w:r>
      <w:proofErr w:type="gramEnd"/>
    </w:p>
    <w:p w14:paraId="53AF68A0" w14:textId="77777777" w:rsidR="001627A0" w:rsidRPr="00FC0E73" w:rsidRDefault="001627A0" w:rsidP="001627A0">
      <w:pPr>
        <w:ind w:left="1440"/>
        <w:rPr>
          <w:rFonts w:ascii="Comic Sans MS" w:hAnsi="Comic Sans MS" w:cs="--unknown-1--"/>
          <w:color w:val="333333"/>
          <w:sz w:val="20"/>
          <w:szCs w:val="20"/>
          <w:lang w:val="en-US"/>
        </w:rPr>
      </w:pPr>
      <w:r w:rsidRPr="00FC0E73">
        <w:rPr>
          <w:rFonts w:ascii="Comic Sans MS" w:hAnsi="Comic Sans MS" w:cs="--unknown-1--"/>
          <w:color w:val="333333"/>
          <w:sz w:val="20"/>
          <w:szCs w:val="20"/>
          <w:lang w:val="en-US"/>
        </w:rPr>
        <w:t>Significantly, her father…</w:t>
      </w:r>
    </w:p>
    <w:p w14:paraId="0B4DB00C" w14:textId="77777777" w:rsidR="001627A0" w:rsidRPr="00FC0E73" w:rsidRDefault="001627A0" w:rsidP="001627A0">
      <w:pPr>
        <w:ind w:left="1440"/>
        <w:rPr>
          <w:rFonts w:ascii="Comic Sans MS" w:hAnsi="Comic Sans MS" w:cs="--unknown-1--"/>
          <w:color w:val="333333"/>
          <w:sz w:val="20"/>
          <w:szCs w:val="20"/>
          <w:lang w:val="en-US"/>
        </w:rPr>
      </w:pPr>
    </w:p>
    <w:p w14:paraId="3E6781BE" w14:textId="77777777" w:rsidR="001627A0" w:rsidRPr="00FC0E73" w:rsidRDefault="001627A0" w:rsidP="00416E82">
      <w:pPr>
        <w:ind w:left="1440"/>
        <w:rPr>
          <w:rFonts w:ascii="Comic Sans MS" w:hAnsi="Comic Sans MS" w:cs="--unknown-1--"/>
          <w:color w:val="333333"/>
          <w:sz w:val="20"/>
          <w:szCs w:val="20"/>
          <w:lang w:val="en-US"/>
        </w:rPr>
      </w:pPr>
      <w:r w:rsidRPr="00FC0E73">
        <w:rPr>
          <w:rFonts w:ascii="Comic Sans MS" w:hAnsi="Comic Sans MS" w:cs="--unknown-1--"/>
          <w:color w:val="333333"/>
          <w:sz w:val="20"/>
          <w:szCs w:val="20"/>
          <w:lang w:val="en-US"/>
        </w:rPr>
        <w:t>It is for the reasons I have discussed above that I think Juliet [is/is not] mad.</w:t>
      </w:r>
    </w:p>
    <w:sectPr w:rsidR="001627A0" w:rsidRPr="00FC0E73" w:rsidSect="00917089">
      <w:headerReference w:type="default" r:id="rId8"/>
      <w:pgSz w:w="11900" w:h="16840"/>
      <w:pgMar w:top="1440" w:right="1800" w:bottom="144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39AABA" w14:textId="77777777" w:rsidR="00416E82" w:rsidRDefault="00416E82" w:rsidP="00917089">
      <w:r>
        <w:separator/>
      </w:r>
    </w:p>
  </w:endnote>
  <w:endnote w:type="continuationSeparator" w:id="0">
    <w:p w14:paraId="5AAE04C7" w14:textId="77777777" w:rsidR="00416E82" w:rsidRDefault="00416E82" w:rsidP="00917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unknown-15--">
    <w:altName w:val="Cambria"/>
    <w:panose1 w:val="00000000000000000000"/>
    <w:charset w:val="00"/>
    <w:family w:val="auto"/>
    <w:notTrueType/>
    <w:pitch w:val="default"/>
    <w:sig w:usb0="00000003" w:usb1="00000000" w:usb2="00000000" w:usb3="00000000" w:csb0="00000001" w:csb1="00000000"/>
  </w:font>
  <w:font w:name="--unknown-1--">
    <w:altName w:val="Cambria"/>
    <w:panose1 w:val="00000000000000000000"/>
    <w:charset w:val="00"/>
    <w:family w:val="auto"/>
    <w:notTrueType/>
    <w:pitch w:val="default"/>
    <w:sig w:usb0="00000003" w:usb1="00000000" w:usb2="00000000" w:usb3="00000000" w:csb0="00000001" w:csb1="00000000"/>
  </w:font>
  <w:font w:name="--unknown-81--">
    <w:altName w:val="Cambria"/>
    <w:panose1 w:val="00000000000000000000"/>
    <w:charset w:val="00"/>
    <w:family w:val="auto"/>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CE5CA" w14:textId="77777777" w:rsidR="00416E82" w:rsidRDefault="00416E82" w:rsidP="00917089">
      <w:r>
        <w:separator/>
      </w:r>
    </w:p>
  </w:footnote>
  <w:footnote w:type="continuationSeparator" w:id="0">
    <w:p w14:paraId="746709FA" w14:textId="77777777" w:rsidR="00416E82" w:rsidRDefault="00416E82" w:rsidP="00917089">
      <w:r>
        <w:continuationSeparator/>
      </w:r>
    </w:p>
  </w:footnote>
  <w:footnote w:id="1">
    <w:p w14:paraId="652DFA13" w14:textId="77777777" w:rsidR="00416E82" w:rsidRPr="00416E82" w:rsidRDefault="00416E82">
      <w:pPr>
        <w:pStyle w:val="FootnoteText"/>
        <w:rPr>
          <w:rFonts w:ascii="Comic Sans MS" w:hAnsi="Comic Sans MS"/>
          <w:sz w:val="20"/>
          <w:szCs w:val="20"/>
          <w:lang w:val="en-US"/>
        </w:rPr>
      </w:pPr>
      <w:r w:rsidRPr="00416E82">
        <w:rPr>
          <w:rStyle w:val="FootnoteReference"/>
          <w:rFonts w:ascii="Comic Sans MS" w:hAnsi="Comic Sans MS"/>
          <w:sz w:val="20"/>
          <w:szCs w:val="20"/>
        </w:rPr>
        <w:footnoteRef/>
      </w:r>
      <w:r w:rsidRPr="00416E82">
        <w:rPr>
          <w:rFonts w:ascii="Comic Sans MS" w:hAnsi="Comic Sans MS"/>
          <w:sz w:val="20"/>
          <w:szCs w:val="20"/>
        </w:rPr>
        <w:t xml:space="preserve"> Oxymoron: </w:t>
      </w:r>
      <w:r w:rsidRPr="00416E82">
        <w:rPr>
          <w:rFonts w:ascii="Comic Sans MS" w:hAnsi="Comic Sans MS" w:cs="Helvetica Neue"/>
          <w:sz w:val="20"/>
          <w:szCs w:val="20"/>
          <w:lang w:val="en-US"/>
        </w:rPr>
        <w:t>a figure of speech in which contradictory terms appear in together: Bitter sweet; pretty ugly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ADDFE" w14:textId="77777777" w:rsidR="00416E82" w:rsidRPr="001627A0" w:rsidRDefault="00416E82" w:rsidP="00917089">
    <w:pPr>
      <w:pStyle w:val="Header"/>
      <w:jc w:val="right"/>
      <w:rPr>
        <w:rFonts w:ascii="Comic Sans MS" w:hAnsi="Comic Sans MS"/>
        <w:u w:val="single"/>
      </w:rPr>
    </w:pPr>
    <w:r w:rsidRPr="001627A0">
      <w:rPr>
        <w:rFonts w:ascii="Comic Sans MS" w:hAnsi="Comic Sans MS"/>
        <w:u w:val="single"/>
      </w:rPr>
      <w:t>Thursday 10</w:t>
    </w:r>
    <w:r w:rsidRPr="001627A0">
      <w:rPr>
        <w:rFonts w:ascii="Comic Sans MS" w:hAnsi="Comic Sans MS"/>
        <w:u w:val="single"/>
        <w:vertAlign w:val="superscript"/>
      </w:rPr>
      <w:t>th</w:t>
    </w:r>
    <w:r w:rsidRPr="001627A0">
      <w:rPr>
        <w:rFonts w:ascii="Comic Sans MS" w:hAnsi="Comic Sans MS"/>
        <w:u w:val="single"/>
      </w:rPr>
      <w:t xml:space="preserve"> March 2016</w:t>
    </w:r>
  </w:p>
  <w:p w14:paraId="56E35966" w14:textId="77777777" w:rsidR="00416E82" w:rsidRDefault="00416E82" w:rsidP="00917089">
    <w:pPr>
      <w:pStyle w:val="Header"/>
      <w:jc w:val="center"/>
      <w:rPr>
        <w:rFonts w:ascii="Comic Sans MS" w:hAnsi="Comic Sans MS"/>
        <w:u w:val="single"/>
      </w:rPr>
    </w:pPr>
    <w:r w:rsidRPr="001627A0">
      <w:rPr>
        <w:rFonts w:ascii="Comic Sans MS" w:hAnsi="Comic Sans MS"/>
        <w:u w:val="single"/>
      </w:rPr>
      <w:t>Act 4 Scene 3 – Juliet</w:t>
    </w:r>
  </w:p>
  <w:p w14:paraId="6AE98F45" w14:textId="77777777" w:rsidR="00416E82" w:rsidRPr="001627A0" w:rsidRDefault="00416E82" w:rsidP="00917089">
    <w:pPr>
      <w:pStyle w:val="Header"/>
      <w:jc w:val="center"/>
      <w:rPr>
        <w:rFonts w:ascii="Comic Sans MS" w:hAnsi="Comic Sans MS"/>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72A30"/>
    <w:multiLevelType w:val="hybridMultilevel"/>
    <w:tmpl w:val="3D925F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089"/>
    <w:rsid w:val="00081274"/>
    <w:rsid w:val="001627A0"/>
    <w:rsid w:val="00416E82"/>
    <w:rsid w:val="00917089"/>
    <w:rsid w:val="00EE3649"/>
    <w:rsid w:val="00FC0E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1B14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089"/>
    <w:pPr>
      <w:tabs>
        <w:tab w:val="center" w:pos="4320"/>
        <w:tab w:val="right" w:pos="8640"/>
      </w:tabs>
    </w:pPr>
  </w:style>
  <w:style w:type="character" w:customStyle="1" w:styleId="HeaderChar">
    <w:name w:val="Header Char"/>
    <w:basedOn w:val="DefaultParagraphFont"/>
    <w:link w:val="Header"/>
    <w:uiPriority w:val="99"/>
    <w:rsid w:val="00917089"/>
  </w:style>
  <w:style w:type="paragraph" w:styleId="Footer">
    <w:name w:val="footer"/>
    <w:basedOn w:val="Normal"/>
    <w:link w:val="FooterChar"/>
    <w:uiPriority w:val="99"/>
    <w:unhideWhenUsed/>
    <w:rsid w:val="00917089"/>
    <w:pPr>
      <w:tabs>
        <w:tab w:val="center" w:pos="4320"/>
        <w:tab w:val="right" w:pos="8640"/>
      </w:tabs>
    </w:pPr>
  </w:style>
  <w:style w:type="character" w:customStyle="1" w:styleId="FooterChar">
    <w:name w:val="Footer Char"/>
    <w:basedOn w:val="DefaultParagraphFont"/>
    <w:link w:val="Footer"/>
    <w:uiPriority w:val="99"/>
    <w:rsid w:val="00917089"/>
  </w:style>
  <w:style w:type="paragraph" w:styleId="ListParagraph">
    <w:name w:val="List Paragraph"/>
    <w:basedOn w:val="Normal"/>
    <w:uiPriority w:val="34"/>
    <w:qFormat/>
    <w:rsid w:val="00917089"/>
    <w:pPr>
      <w:ind w:left="720"/>
      <w:contextualSpacing/>
    </w:pPr>
  </w:style>
  <w:style w:type="paragraph" w:styleId="FootnoteText">
    <w:name w:val="footnote text"/>
    <w:basedOn w:val="Normal"/>
    <w:link w:val="FootnoteTextChar"/>
    <w:uiPriority w:val="99"/>
    <w:unhideWhenUsed/>
    <w:rsid w:val="00416E82"/>
  </w:style>
  <w:style w:type="character" w:customStyle="1" w:styleId="FootnoteTextChar">
    <w:name w:val="Footnote Text Char"/>
    <w:basedOn w:val="DefaultParagraphFont"/>
    <w:link w:val="FootnoteText"/>
    <w:uiPriority w:val="99"/>
    <w:rsid w:val="00416E82"/>
  </w:style>
  <w:style w:type="character" w:styleId="FootnoteReference">
    <w:name w:val="footnote reference"/>
    <w:basedOn w:val="DefaultParagraphFont"/>
    <w:uiPriority w:val="99"/>
    <w:unhideWhenUsed/>
    <w:rsid w:val="00416E82"/>
    <w:rPr>
      <w:vertAlign w:val="superscript"/>
    </w:rPr>
  </w:style>
  <w:style w:type="paragraph" w:styleId="BalloonText">
    <w:name w:val="Balloon Text"/>
    <w:basedOn w:val="Normal"/>
    <w:link w:val="BalloonTextChar"/>
    <w:uiPriority w:val="99"/>
    <w:semiHidden/>
    <w:unhideWhenUsed/>
    <w:rsid w:val="00081274"/>
    <w:rPr>
      <w:rFonts w:ascii="Tahoma" w:hAnsi="Tahoma" w:cs="Tahoma"/>
      <w:sz w:val="16"/>
      <w:szCs w:val="16"/>
    </w:rPr>
  </w:style>
  <w:style w:type="character" w:customStyle="1" w:styleId="BalloonTextChar">
    <w:name w:val="Balloon Text Char"/>
    <w:basedOn w:val="DefaultParagraphFont"/>
    <w:link w:val="BalloonText"/>
    <w:uiPriority w:val="99"/>
    <w:semiHidden/>
    <w:rsid w:val="000812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089"/>
    <w:pPr>
      <w:tabs>
        <w:tab w:val="center" w:pos="4320"/>
        <w:tab w:val="right" w:pos="8640"/>
      </w:tabs>
    </w:pPr>
  </w:style>
  <w:style w:type="character" w:customStyle="1" w:styleId="HeaderChar">
    <w:name w:val="Header Char"/>
    <w:basedOn w:val="DefaultParagraphFont"/>
    <w:link w:val="Header"/>
    <w:uiPriority w:val="99"/>
    <w:rsid w:val="00917089"/>
  </w:style>
  <w:style w:type="paragraph" w:styleId="Footer">
    <w:name w:val="footer"/>
    <w:basedOn w:val="Normal"/>
    <w:link w:val="FooterChar"/>
    <w:uiPriority w:val="99"/>
    <w:unhideWhenUsed/>
    <w:rsid w:val="00917089"/>
    <w:pPr>
      <w:tabs>
        <w:tab w:val="center" w:pos="4320"/>
        <w:tab w:val="right" w:pos="8640"/>
      </w:tabs>
    </w:pPr>
  </w:style>
  <w:style w:type="character" w:customStyle="1" w:styleId="FooterChar">
    <w:name w:val="Footer Char"/>
    <w:basedOn w:val="DefaultParagraphFont"/>
    <w:link w:val="Footer"/>
    <w:uiPriority w:val="99"/>
    <w:rsid w:val="00917089"/>
  </w:style>
  <w:style w:type="paragraph" w:styleId="ListParagraph">
    <w:name w:val="List Paragraph"/>
    <w:basedOn w:val="Normal"/>
    <w:uiPriority w:val="34"/>
    <w:qFormat/>
    <w:rsid w:val="00917089"/>
    <w:pPr>
      <w:ind w:left="720"/>
      <w:contextualSpacing/>
    </w:pPr>
  </w:style>
  <w:style w:type="paragraph" w:styleId="FootnoteText">
    <w:name w:val="footnote text"/>
    <w:basedOn w:val="Normal"/>
    <w:link w:val="FootnoteTextChar"/>
    <w:uiPriority w:val="99"/>
    <w:unhideWhenUsed/>
    <w:rsid w:val="00416E82"/>
  </w:style>
  <w:style w:type="character" w:customStyle="1" w:styleId="FootnoteTextChar">
    <w:name w:val="Footnote Text Char"/>
    <w:basedOn w:val="DefaultParagraphFont"/>
    <w:link w:val="FootnoteText"/>
    <w:uiPriority w:val="99"/>
    <w:rsid w:val="00416E82"/>
  </w:style>
  <w:style w:type="character" w:styleId="FootnoteReference">
    <w:name w:val="footnote reference"/>
    <w:basedOn w:val="DefaultParagraphFont"/>
    <w:uiPriority w:val="99"/>
    <w:unhideWhenUsed/>
    <w:rsid w:val="00416E82"/>
    <w:rPr>
      <w:vertAlign w:val="superscript"/>
    </w:rPr>
  </w:style>
  <w:style w:type="paragraph" w:styleId="BalloonText">
    <w:name w:val="Balloon Text"/>
    <w:basedOn w:val="Normal"/>
    <w:link w:val="BalloonTextChar"/>
    <w:uiPriority w:val="99"/>
    <w:semiHidden/>
    <w:unhideWhenUsed/>
    <w:rsid w:val="00081274"/>
    <w:rPr>
      <w:rFonts w:ascii="Tahoma" w:hAnsi="Tahoma" w:cs="Tahoma"/>
      <w:sz w:val="16"/>
      <w:szCs w:val="16"/>
    </w:rPr>
  </w:style>
  <w:style w:type="character" w:customStyle="1" w:styleId="BalloonTextChar">
    <w:name w:val="Balloon Text Char"/>
    <w:basedOn w:val="DefaultParagraphFont"/>
    <w:link w:val="BalloonText"/>
    <w:uiPriority w:val="99"/>
    <w:semiHidden/>
    <w:rsid w:val="000812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CE41F3ED</Template>
  <TotalTime>27</TotalTime>
  <Pages>2</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Amess</dc:creator>
  <cp:keywords/>
  <dc:description/>
  <cp:lastModifiedBy>Michael Amess</cp:lastModifiedBy>
  <cp:revision>3</cp:revision>
  <cp:lastPrinted>2016-03-10T08:11:00Z</cp:lastPrinted>
  <dcterms:created xsi:type="dcterms:W3CDTF">2016-03-09T19:10:00Z</dcterms:created>
  <dcterms:modified xsi:type="dcterms:W3CDTF">2016-03-10T08:12:00Z</dcterms:modified>
</cp:coreProperties>
</file>